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684" w:rsidRDefault="00EF6684" w:rsidP="0084006D">
      <w:pPr>
        <w:pStyle w:val="1"/>
        <w:pageBreakBefore/>
        <w:ind w:left="432"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62510" cy="8431467"/>
            <wp:effectExtent l="762000" t="0" r="733690" b="0"/>
            <wp:docPr id="1" name="Рисунок 1" descr="C:\Users\Админ\Desktop\20 гд технология(8 кл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20 гд технология(8 кл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966232" cy="843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06D" w:rsidRPr="00E51285" w:rsidRDefault="0084006D" w:rsidP="0084006D">
      <w:pPr>
        <w:pStyle w:val="1"/>
        <w:pageBreakBefore/>
        <w:ind w:left="432" w:firstLine="0"/>
        <w:jc w:val="center"/>
        <w:rPr>
          <w:rFonts w:cs="Times New Roman"/>
          <w:b/>
          <w:sz w:val="24"/>
          <w:szCs w:val="24"/>
        </w:rPr>
      </w:pPr>
      <w:r w:rsidRPr="00E51285">
        <w:rPr>
          <w:rFonts w:cs="Times New Roman"/>
          <w:b/>
          <w:sz w:val="24"/>
          <w:szCs w:val="24"/>
        </w:rPr>
        <w:lastRenderedPageBreak/>
        <w:t>Пояснительная записка</w:t>
      </w:r>
    </w:p>
    <w:p w:rsidR="0084006D" w:rsidRPr="0084006D" w:rsidRDefault="0084006D" w:rsidP="00840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06D">
        <w:rPr>
          <w:rFonts w:ascii="Times New Roman" w:hAnsi="Times New Roman" w:cs="Times New Roman"/>
          <w:sz w:val="24"/>
          <w:szCs w:val="24"/>
        </w:rPr>
        <w:t>Рабочая программа составлена в соответствии со следующими нормативными документами:</w:t>
      </w:r>
    </w:p>
    <w:p w:rsidR="0084006D" w:rsidRPr="0084006D" w:rsidRDefault="0084006D" w:rsidP="00840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06D">
        <w:rPr>
          <w:rFonts w:ascii="Times New Roman" w:hAnsi="Times New Roman" w:cs="Times New Roman"/>
          <w:sz w:val="24"/>
          <w:szCs w:val="24"/>
        </w:rPr>
        <w:t xml:space="preserve">-Федеральным законом от 29.12.2012 №273-ФЗ  «Об образовании в Российской Федерации», </w:t>
      </w:r>
    </w:p>
    <w:p w:rsidR="0084006D" w:rsidRPr="0084006D" w:rsidRDefault="0084006D" w:rsidP="008400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06D">
        <w:rPr>
          <w:rFonts w:ascii="Times New Roman" w:hAnsi="Times New Roman" w:cs="Times New Roman"/>
          <w:sz w:val="24"/>
          <w:szCs w:val="24"/>
        </w:rPr>
        <w:t xml:space="preserve">- </w:t>
      </w:r>
      <w:r w:rsidRPr="0084006D">
        <w:rPr>
          <w:rFonts w:ascii="Times New Roman" w:hAnsi="Times New Roman" w:cs="Times New Roman"/>
          <w:bCs/>
          <w:spacing w:val="-15"/>
          <w:sz w:val="24"/>
          <w:szCs w:val="24"/>
        </w:rPr>
        <w:t>Законом Республики Башкортостан от 01.07.2013 N 693-з  «</w:t>
      </w:r>
      <w:r w:rsidRPr="0084006D">
        <w:rPr>
          <w:rFonts w:ascii="Times New Roman" w:hAnsi="Times New Roman" w:cs="Times New Roman"/>
          <w:sz w:val="24"/>
          <w:szCs w:val="24"/>
        </w:rPr>
        <w:t>Об образовании  Республики Башкортостан";</w:t>
      </w:r>
    </w:p>
    <w:p w:rsidR="0084006D" w:rsidRPr="0084006D" w:rsidRDefault="0084006D" w:rsidP="008400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06D">
        <w:rPr>
          <w:rFonts w:ascii="Times New Roman" w:hAnsi="Times New Roman" w:cs="Times New Roman"/>
          <w:sz w:val="24"/>
          <w:szCs w:val="24"/>
        </w:rPr>
        <w:t>- Приказа МО РФ от 29.12.2014 г. №1644 «О внесении изменений в ФГОС ООО»;</w:t>
      </w:r>
    </w:p>
    <w:p w:rsidR="0084006D" w:rsidRPr="0084006D" w:rsidRDefault="0084006D" w:rsidP="008400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00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Основной образовательной программы основного общего образования МОБУ СОШ № 1 им. М. Абдуллина с. </w:t>
      </w:r>
      <w:proofErr w:type="spellStart"/>
      <w:r w:rsidRPr="0084006D">
        <w:rPr>
          <w:rFonts w:ascii="Times New Roman" w:hAnsi="Times New Roman" w:cs="Times New Roman"/>
          <w:sz w:val="24"/>
          <w:szCs w:val="24"/>
          <w:shd w:val="clear" w:color="auto" w:fill="FFFFFF"/>
        </w:rPr>
        <w:t>Киргиз-Мияки</w:t>
      </w:r>
      <w:proofErr w:type="spellEnd"/>
      <w:r w:rsidRPr="008400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(Приказ № 129 от 03.07.2012 г.)</w:t>
      </w:r>
    </w:p>
    <w:p w:rsidR="0084006D" w:rsidRPr="0084006D" w:rsidRDefault="0084006D" w:rsidP="0084006D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06D">
        <w:rPr>
          <w:rFonts w:ascii="Times New Roman" w:hAnsi="Times New Roman" w:cs="Times New Roman"/>
          <w:sz w:val="24"/>
          <w:szCs w:val="24"/>
        </w:rPr>
        <w:t xml:space="preserve">- Примерной основной образовательной программы основного общего образования (ПООП ООО 2015 г.) и требований, представленных в </w:t>
      </w:r>
      <w:r w:rsidRPr="008400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Федеральном  государственном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образовательном стандарте </w:t>
      </w:r>
      <w:r w:rsidRPr="008400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основного общего образования РФ от 17 декабря </w:t>
      </w:r>
      <w:smartTag w:uri="urn:schemas-microsoft-com:office:smarttags" w:element="metricconverter">
        <w:smartTagPr>
          <w:attr w:name="ProductID" w:val="2010 г"/>
        </w:smartTagPr>
        <w:r w:rsidRPr="0084006D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2010 г</w:t>
        </w:r>
      </w:smartTag>
      <w:r w:rsidRPr="0084006D">
        <w:rPr>
          <w:rFonts w:ascii="Times New Roman" w:hAnsi="Times New Roman" w:cs="Times New Roman"/>
          <w:sz w:val="24"/>
          <w:szCs w:val="24"/>
          <w:shd w:val="clear" w:color="auto" w:fill="FFFFFF"/>
        </w:rPr>
        <w:t>. № 1897;</w:t>
      </w:r>
    </w:p>
    <w:p w:rsidR="0084006D" w:rsidRPr="0084006D" w:rsidRDefault="0084006D" w:rsidP="00840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06D">
        <w:rPr>
          <w:rFonts w:ascii="Times New Roman" w:hAnsi="Times New Roman" w:cs="Times New Roman"/>
          <w:sz w:val="24"/>
          <w:szCs w:val="24"/>
          <w:shd w:val="clear" w:color="auto" w:fill="FFFFFF"/>
        </w:rPr>
        <w:t>- Авторской программы по предмету «Технология» для учащихся 5 – 8 классов Н.В. Синица, Тищен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 А.Т. – М.: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Вентана-Граф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2020</w:t>
      </w:r>
      <w:r w:rsidRPr="008400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4006D" w:rsidRPr="0084006D" w:rsidRDefault="0084006D" w:rsidP="00840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06D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Программа отражает обязательное усвоение в основной школе содержание обучения технологии и реализует основные идеи стандарта второго поколения для основной школы.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«Технология» способствует достижению следующих </w:t>
      </w:r>
      <w:r w:rsidRPr="0084006D">
        <w:rPr>
          <w:rFonts w:ascii="Times New Roman" w:hAnsi="Times New Roman" w:cs="Times New Roman"/>
          <w:b/>
          <w:i/>
          <w:iCs/>
          <w:sz w:val="24"/>
          <w:szCs w:val="24"/>
        </w:rPr>
        <w:t>целей основного общего образования</w:t>
      </w:r>
      <w:r w:rsidRPr="0084006D">
        <w:rPr>
          <w:rFonts w:ascii="Times New Roman" w:hAnsi="Times New Roman" w:cs="Times New Roman"/>
          <w:b/>
          <w:sz w:val="24"/>
          <w:szCs w:val="24"/>
        </w:rPr>
        <w:t>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 обеспечение всем обучающимся оптимального, с учётом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их возможностей, интеллектуального развития;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- становление и развитие личности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в её самобытности, уникальности, неповторимости;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 социально-нравственное и эстетическое воспитание;</w:t>
      </w:r>
    </w:p>
    <w:p w:rsidR="000B7346" w:rsidRPr="00B3130A" w:rsidRDefault="00555A0D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- </w:t>
      </w:r>
      <w:r w:rsidR="000B7346" w:rsidRPr="00B3130A">
        <w:rPr>
          <w:rFonts w:ascii="Times New Roman" w:hAnsi="Times New Roman" w:cs="Times New Roman"/>
          <w:sz w:val="24"/>
          <w:szCs w:val="24"/>
        </w:rPr>
        <w:t>знакомство обучающихся с основами систематизированных знаний о природе, обществе, технике и культуре;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 развитие способностей и познавательных интересов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обучающихся (критического мышления, внимания, воображения, памяти и разнообразных практических умений);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 выработка у обучающихся навыков самостоятельного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выявления, формулирования и разрешения определённых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теоретических и практических проблем, связанных с природой, общественной жизнью, техникой и культурой;</w:t>
      </w:r>
    </w:p>
    <w:p w:rsidR="000B7346" w:rsidRPr="00B3130A" w:rsidRDefault="00555A0D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- </w:t>
      </w:r>
      <w:r w:rsidR="000B7346" w:rsidRPr="00B3130A">
        <w:rPr>
          <w:rFonts w:ascii="Times New Roman" w:hAnsi="Times New Roman" w:cs="Times New Roman"/>
          <w:sz w:val="24"/>
          <w:szCs w:val="24"/>
        </w:rPr>
        <w:t>формирование у обучающихся научно обоснованной системы взглядов и убеждений, определяющих их отношение</w:t>
      </w:r>
      <w:r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к миру;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 формирование у обучающихся потребности в самостоятельном пополнении имеющихся навыков и умений, как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 ходе учёбы, так и за пределами школы;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 ознакомление обучающихся с научными основами производства и организации труда в таких важнейших отраслях, как машиностроение, электротехническая и химическая промышленность, сельское хозяйство и т. д., формирование умений пользоваться простейшими техническими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приспособлениями и устройствами;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 понимание важнейших закономерностей технических,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технологических и организационных процессов, общих для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многих областей промышленного и сельскохозяйственного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производства и сферы услуг;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- обеспечение подготовки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к какой-либо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профессии.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Все разделы рабочей </w:t>
      </w:r>
      <w:r w:rsidR="00555A0D" w:rsidRPr="00B3130A">
        <w:rPr>
          <w:rFonts w:ascii="Times New Roman" w:hAnsi="Times New Roman" w:cs="Times New Roman"/>
          <w:sz w:val="24"/>
          <w:szCs w:val="24"/>
        </w:rPr>
        <w:t>программы содержат основные тео</w:t>
      </w:r>
      <w:r w:rsidRPr="00B3130A">
        <w:rPr>
          <w:rFonts w:ascii="Times New Roman" w:hAnsi="Times New Roman" w:cs="Times New Roman"/>
          <w:sz w:val="24"/>
          <w:szCs w:val="24"/>
        </w:rPr>
        <w:t>ретические сведения и практические работы. При этом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предполагается, что пе</w:t>
      </w:r>
      <w:r w:rsidR="00555A0D" w:rsidRPr="00B3130A">
        <w:rPr>
          <w:rFonts w:ascii="Times New Roman" w:hAnsi="Times New Roman" w:cs="Times New Roman"/>
          <w:sz w:val="24"/>
          <w:szCs w:val="24"/>
        </w:rPr>
        <w:t>ред выполнением практических ра</w:t>
      </w:r>
      <w:r w:rsidRPr="00B3130A">
        <w:rPr>
          <w:rFonts w:ascii="Times New Roman" w:hAnsi="Times New Roman" w:cs="Times New Roman"/>
          <w:sz w:val="24"/>
          <w:szCs w:val="24"/>
        </w:rPr>
        <w:t>бот обучающиеся должны освоить необходимый минимум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теоретического материала. Основная форма обучения —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учебно-практическая деятельность.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Рабочей программой предусмотрено выполнение учащимися в каждом учебном году творческого проекта. При организации творческой проектной деятельности обучающихся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необходимо акцентировать их внимание на потребительском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назначении и стоимости материального продукта, который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они выбирают в качестве объекта проектирования и изготовления.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ПЛАНИРУЕМЫЕ РЕЗУЛЬТАТЫ ОБУЧЕНИЯ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требованиями Федерального государственного образовательного стандарта основного </w:t>
      </w:r>
      <w:r w:rsidR="00555A0D" w:rsidRPr="00B3130A">
        <w:rPr>
          <w:rFonts w:ascii="Times New Roman" w:hAnsi="Times New Roman" w:cs="Times New Roman"/>
          <w:sz w:val="24"/>
          <w:szCs w:val="24"/>
        </w:rPr>
        <w:t>общего о</w:t>
      </w:r>
      <w:r w:rsidRPr="00B3130A">
        <w:rPr>
          <w:rFonts w:ascii="Times New Roman" w:hAnsi="Times New Roman" w:cs="Times New Roman"/>
          <w:sz w:val="24"/>
          <w:szCs w:val="24"/>
        </w:rPr>
        <w:t>бразования к результатам предметной области «Технология» планируемые результаты освоения предмета «Технология» отражают:</w:t>
      </w:r>
    </w:p>
    <w:p w:rsidR="000B7346" w:rsidRPr="00B3130A" w:rsidRDefault="00555A0D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- </w:t>
      </w:r>
      <w:r w:rsidR="000B7346" w:rsidRPr="00B3130A">
        <w:rPr>
          <w:rFonts w:ascii="Times New Roman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="000B7346" w:rsidRPr="00B3130A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="000B7346" w:rsidRPr="00B3130A">
        <w:rPr>
          <w:rFonts w:ascii="Times New Roman" w:hAnsi="Times New Roman" w:cs="Times New Roman"/>
          <w:sz w:val="24"/>
          <w:szCs w:val="24"/>
        </w:rPr>
        <w:t>, сущности технологической культуры и культуры труда; уяснение социальных и экологических</w:t>
      </w:r>
      <w:r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последствий развития технологий промышленного и сельскохозяйственного производства, энергетики и транспорта;</w:t>
      </w:r>
    </w:p>
    <w:p w:rsidR="000B7346" w:rsidRPr="00B3130A" w:rsidRDefault="00555A0D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0B7346" w:rsidRPr="00B3130A" w:rsidRDefault="00555A0D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0B7346" w:rsidRPr="00B3130A" w:rsidRDefault="00555A0D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формирование умени</w:t>
      </w:r>
      <w:r w:rsidRPr="00B3130A">
        <w:rPr>
          <w:rFonts w:ascii="Times New Roman" w:hAnsi="Times New Roman" w:cs="Times New Roman"/>
          <w:sz w:val="24"/>
          <w:szCs w:val="24"/>
        </w:rPr>
        <w:t>й устанавливать взаимосвязь зна</w:t>
      </w:r>
      <w:r w:rsidR="000B7346" w:rsidRPr="00B3130A">
        <w:rPr>
          <w:rFonts w:ascii="Times New Roman" w:hAnsi="Times New Roman" w:cs="Times New Roman"/>
          <w:sz w:val="24"/>
          <w:szCs w:val="24"/>
        </w:rPr>
        <w:t>ний по разным учебным предметам для решения прикладных учебных задач;</w:t>
      </w:r>
    </w:p>
    <w:p w:rsidR="000B7346" w:rsidRPr="00B3130A" w:rsidRDefault="00555A0D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0B7346" w:rsidRPr="00B3130A" w:rsidRDefault="00555A0D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мире профессий, связанных с изучаемыми технологиями, их </w:t>
      </w:r>
      <w:proofErr w:type="spellStart"/>
      <w:r w:rsidR="000B7346" w:rsidRPr="00B3130A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на рынке труда.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Обучение технологии по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данной программе способствует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 xml:space="preserve">формированию личностных, </w:t>
      </w:r>
      <w:proofErr w:type="spellStart"/>
      <w:r w:rsidRPr="00B3130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3130A">
        <w:rPr>
          <w:rFonts w:ascii="Times New Roman" w:hAnsi="Times New Roman" w:cs="Times New Roman"/>
          <w:sz w:val="24"/>
          <w:szCs w:val="24"/>
        </w:rPr>
        <w:t xml:space="preserve"> и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предметных результатов, соответствующих требованиям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ФГОС.</w:t>
      </w:r>
    </w:p>
    <w:p w:rsidR="00D107B5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ЛИЧНОСТНЫЕ, МЕТАПРЕДМЕТНЫЕ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ПРЕДМЕТНЫЕ РЕЗУЛЬТАТЫ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Обучение технологии по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данной программе способствует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 xml:space="preserve">формированию личностных, </w:t>
      </w:r>
      <w:proofErr w:type="spellStart"/>
      <w:r w:rsidRPr="00B3130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3130A">
        <w:rPr>
          <w:rFonts w:ascii="Times New Roman" w:hAnsi="Times New Roman" w:cs="Times New Roman"/>
          <w:sz w:val="24"/>
          <w:szCs w:val="24"/>
        </w:rPr>
        <w:t xml:space="preserve"> и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предметных результатов, соответствующих требованиям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ФГОС.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Личностными результатами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обучающимися основной образовательной программы основного общего образования являются: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 области предметной технологической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формирование ответственного отношения к учению,</w:t>
      </w:r>
      <w:r w:rsidR="00F378E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 xml:space="preserve">готовности и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самооценка умственных и физических способностей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при трудовой деятельности в различных сферах с позиций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будущей социализации и социальной стратификации;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развитие трудолюбия и ответственности за результаты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своей деятельности; выражение желания учиться для удовлетворения перспективных потребностей;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а также на основе формирования уважительного отношения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к труду;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3130A">
        <w:rPr>
          <w:rFonts w:ascii="Times New Roman" w:hAnsi="Times New Roman" w:cs="Times New Roman"/>
          <w:sz w:val="24"/>
          <w:szCs w:val="24"/>
        </w:rPr>
        <w:t>— 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ной и эффективной </w:t>
      </w:r>
      <w:r w:rsidRPr="00B3130A">
        <w:rPr>
          <w:rFonts w:ascii="Times New Roman" w:hAnsi="Times New Roman" w:cs="Times New Roman"/>
          <w:sz w:val="24"/>
          <w:szCs w:val="24"/>
        </w:rPr>
        <w:t>социализации;</w:t>
      </w:r>
      <w:proofErr w:type="gramEnd"/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формирование коммуникативной компетентности в общении и сотрудничестве со сверстниками; умение общаться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при коллективном выполнении работ или проектов с учётом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общности интересов и возможностей членов трудового коллектива;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проявление технико-технологического и экономического мышления при организации своей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самооценка готовности к предпринимательской деятельности в сфере технологий, к рациональному ведению домашнего хозяйства;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lastRenderedPageBreak/>
        <w:t>— 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развитие эстетического сознания через освоение художественного наследия народов России и мира, творческой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деятельности эстетического характера; формирование индивидуально-личностных позиций учащихся.</w:t>
      </w:r>
    </w:p>
    <w:p w:rsidR="00D107B5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130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3130A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самостоятельное определение цели своего обучения,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постановка и формулировка для себя новых задач в учёбе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познавательной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алгоритмизированное планирование процесса познавательно-трудовой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комбинирование известных алгоритмов технического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технологического творчества в ситуациях, не предполагающих стандартного применения одного из них; поиск новых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решений возникшей технической или организационной проблемы;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выявление потребностей, проектирование и создание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объектов, имеющих потребительную стоимость; самостоятельная организация и выполнение различных творческих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работ по созданию изделий и продуктов;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виртуальное и натурное моделирование технических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осознанное использование речевых сре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>оответствии с задачей коммуникации для выражения своих чувств,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мыслей и потребностей; планирование и регуляция своей деятельности; подбор аргументов, формулирование выводов по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обоснованию технико-технологического и организационного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решения; отражение в устной или письменной форме результатов своей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формирование и развитие компетентности в области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включая энциклопедии, словари, интернет-ресурсы и другие базы данных;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 другими её участниками; объективное оценивание вклада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своей познавательно-трудовой деятельности в решение общих задач коллектива;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оценивание точности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</w:t>
      </w:r>
      <w:r w:rsidR="00555A0D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технологических процессах;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формирование и развитие экологического мышления,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умение применять его в познавательной, коммуникативной,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социальной практике и профессиональной ориентации.</w:t>
      </w:r>
    </w:p>
    <w:p w:rsidR="00D107B5" w:rsidRPr="00B3130A" w:rsidRDefault="00D107B5" w:rsidP="006B1DC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B3130A">
        <w:rPr>
          <w:rFonts w:ascii="Times New Roman" w:hAnsi="Times New Roman" w:cs="Times New Roman"/>
          <w:sz w:val="24"/>
          <w:szCs w:val="24"/>
        </w:rPr>
        <w:t>освоения программы: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 познавательной сфере: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lastRenderedPageBreak/>
        <w:t xml:space="preserve">—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B3130A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B3130A">
        <w:rPr>
          <w:rFonts w:ascii="Times New Roman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методов получения и </w:t>
      </w:r>
      <w:r w:rsidRPr="00B3130A">
        <w:rPr>
          <w:rFonts w:ascii="Times New Roman" w:hAnsi="Times New Roman" w:cs="Times New Roman"/>
          <w:sz w:val="24"/>
          <w:szCs w:val="24"/>
        </w:rPr>
        <w:t>преобразования материалов, энергии,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информации, природных объектов, а также соответствующих технологий промышленного производства; ориентация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 имеющихся и возможных средствах и технологиях создания объектов труда;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— практическое освоение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основ проектно</w:t>
      </w:r>
      <w:r w:rsidR="00D84847" w:rsidRPr="00B3130A">
        <w:rPr>
          <w:rFonts w:ascii="Times New Roman" w:hAnsi="Times New Roman" w:cs="Times New Roman"/>
          <w:sz w:val="24"/>
          <w:szCs w:val="24"/>
        </w:rPr>
        <w:t>-</w:t>
      </w:r>
      <w:r w:rsidRPr="00B3130A">
        <w:rPr>
          <w:rFonts w:ascii="Times New Roman" w:hAnsi="Times New Roman" w:cs="Times New Roman"/>
          <w:sz w:val="24"/>
          <w:szCs w:val="24"/>
        </w:rPr>
        <w:t>исследовательской деятельности; проведение наблюдений и экспериментов под руководством учителя; объяснение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явлений, процессов и связей, выявляемых в ходе исследований;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уяснение социальных и экологических последствий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развития технологий промышленного и сельскохозяйственного производства, энергетики и транспорта; распознавание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видов, назначения материалов, инструментов и оборудования, применяемого в технологических процессах; оценка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технологических свойств сырья, материалов и областей их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применения;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развитие умений применять технологии представления,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преобразования и использования информации, оценивать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возможности и области применения средств и инструментов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ИКТ в современном производстве или сфере обслуживания,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предметам естественно-математического цикла в процессе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подготовки и осуществления технологических процессов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для обоснования и аргументации рациональности деятельности; применение элементов экономики при обосновании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технологий и проектов;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культуре производства;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 трудовой сфере: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планирование технологического процесса и процесса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труда; подбор материалов с учётом характера объекта труда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технологии; подбор инструментов, приспособлений и оборудования с учётом требований технологии и материально-энергетических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ресурсов;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выполнение технологических операций с соблюдением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установленных норм, стандартов, ограничений; соблюдение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трудовой и технологической дисциплины; соблюдение норм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правил безопасного труда, пожарной безопасности, правил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санитарии и гигиены;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выбор средств и видов представления технической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технологической информации в соответствии с коммуникативной задачей, сферой и ситуацией общения;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способов их исправления;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документирование результатов труда и проектной деятельности; расчёт себестоимости продукта труда; примерная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экономическая оценка возможной прибыли с учётом сложившейся ситуации на рынке товаров и услуг;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 мотивационной сфере: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оценивание своей способности к труду в конкретной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предметной деятельности; осознание ответственности за качество результатов труда;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lastRenderedPageBreak/>
        <w:t xml:space="preserve">— формирование представлений о мире профессий, связанных с изучаемыми технологиями, их </w:t>
      </w:r>
      <w:proofErr w:type="spellStart"/>
      <w:r w:rsidRPr="00B3130A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начального профессионального или среднего специального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выраженная готовность к труду в сфере материального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производства или сфере услуг; оценивание своей способности и готовности к предпринимательской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выполнении работ;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 эстетической сфере: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рациональное и эстетическое оснащение рабочего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места с учётом требований эргономики и элементов научной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организации труда;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умение выражать себя в доступных видах и формах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художественно-прикладного творчества; художественное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оформление объекта труда и оптимальное планирование работ;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рациональный выбор рабочего костюма и опрятное содержание рабочей одежды;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участие в оформлении класса и школы, озеленении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пришкольного участка, стремление внести красоту в домашний быт;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 коммуникативной сфере: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3130A">
        <w:rPr>
          <w:rFonts w:ascii="Times New Roman" w:hAnsi="Times New Roman" w:cs="Times New Roman"/>
          <w:sz w:val="24"/>
          <w:szCs w:val="24"/>
        </w:rPr>
        <w:t>— практическое освоение умений, составляющих основу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коммуникативной компетентности: действовать с учётом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позиции другого и уметь согласовывать свои действия;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устанавливать и поддерживать необходимые контакты</w:t>
      </w:r>
      <w:proofErr w:type="gramEnd"/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 другими людьми; удовлетворительно владеть нормами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интегрирование в группу сверстников и построение продуктивного взаимодействия со сверстниками и учителями;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сравнение разных точек зрения перед принятием решения и осуществлением выбора; аргументирование своей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точки зрения, отстаивание в споре своей позиции невраждебным для оппонентов образом;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адекватное использование речевых сре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>я решения различных коммуникативных задач; овладение устной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 физиолого-психологической сфере: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развитие моторики и координации движений рук при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работе с ручными инструментами и выполнении операций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 помощью машин и механизмов; достижение необходимой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точности движений при выполнении различных технологических операций;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соблюдение необходимой величины усилий, прикладываемых к инструментам, с учётом технологических требований;</w:t>
      </w:r>
    </w:p>
    <w:p w:rsidR="00D84847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— сочетание образного и логического мышления в проектной деятельности.</w:t>
      </w:r>
    </w:p>
    <w:p w:rsidR="00D107B5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Универсальные учебные действия (УУД),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 xml:space="preserve">формируемые у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при освоении учебного предмета</w:t>
      </w:r>
      <w:r w:rsidR="00D107B5" w:rsidRPr="00B3130A">
        <w:rPr>
          <w:rFonts w:ascii="Times New Roman" w:hAnsi="Times New Roman" w:cs="Times New Roman"/>
          <w:sz w:val="24"/>
          <w:szCs w:val="24"/>
        </w:rPr>
        <w:t>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3130A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D84847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учёбе и познавательной деятельности, развивать мотивы и интересы своей познавательной деятельности. Обучающийся сможет:</w:t>
      </w:r>
    </w:p>
    <w:p w:rsidR="000B7346" w:rsidRPr="00B3130A" w:rsidRDefault="00D84847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1.</w:t>
      </w:r>
      <w:r w:rsidR="000B7346" w:rsidRPr="00B3130A">
        <w:rPr>
          <w:rFonts w:ascii="Times New Roman" w:hAnsi="Times New Roman" w:cs="Times New Roman"/>
          <w:sz w:val="24"/>
          <w:szCs w:val="24"/>
        </w:rPr>
        <w:t>анализировать су</w:t>
      </w:r>
      <w:r w:rsidRPr="00B3130A">
        <w:rPr>
          <w:rFonts w:ascii="Times New Roman" w:hAnsi="Times New Roman" w:cs="Times New Roman"/>
          <w:sz w:val="24"/>
          <w:szCs w:val="24"/>
        </w:rPr>
        <w:t xml:space="preserve">ществующие и планировать будущие </w:t>
      </w:r>
      <w:r w:rsidR="000B7346" w:rsidRPr="00B3130A">
        <w:rPr>
          <w:rFonts w:ascii="Times New Roman" w:hAnsi="Times New Roman" w:cs="Times New Roman"/>
          <w:sz w:val="24"/>
          <w:szCs w:val="24"/>
        </w:rPr>
        <w:t>образовательные результаты;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lastRenderedPageBreak/>
        <w:t>идентифицировать собственные проблемы и определять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главную проблему;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гипотезы, предвосхищать конечный результат;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определённой про</w:t>
      </w:r>
      <w:r w:rsidR="00D84847" w:rsidRPr="00B3130A">
        <w:rPr>
          <w:rFonts w:ascii="Times New Roman" w:hAnsi="Times New Roman" w:cs="Times New Roman"/>
          <w:sz w:val="24"/>
          <w:szCs w:val="24"/>
        </w:rPr>
        <w:t>б</w:t>
      </w:r>
      <w:r w:rsidRPr="00B3130A">
        <w:rPr>
          <w:rFonts w:ascii="Times New Roman" w:hAnsi="Times New Roman" w:cs="Times New Roman"/>
          <w:sz w:val="24"/>
          <w:szCs w:val="24"/>
        </w:rPr>
        <w:t>лемы и существующих возможностей;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поставленной цели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2. Умение самостоятельно планировать пути достижения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целей, в том числе альтернативные, осознанно выбирать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наиболее эффективные способы решения учебных и познавательных задач. Обучающийся сможет: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определять необходимые действия в соответствии с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учебной и познавательной задачей и составлять алгоритм их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выполнения;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задачи;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задачи и предлагать действия, указывая и обосновывая логическую последовательность шагов);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учебной и познавательной задачи и находить средства для их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устранения;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определённого класса;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образовательную траекторию.</w:t>
      </w:r>
    </w:p>
    <w:p w:rsid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3. Умение соотносить свои действия с планируемыми результатами, осуществлять контроль своей деятельности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 xml:space="preserve">ситуацией. </w:t>
      </w:r>
    </w:p>
    <w:p w:rsidR="000B7346" w:rsidRPr="00B3130A" w:rsidRDefault="000B7346" w:rsidP="00B3130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сможет: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учебной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достижения или отсутствия планируемого результата;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или при отсутствии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планируемого результата;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для получения запланированных характеристик продукта/результата;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исправлять ошибки самостоятельно.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4. Умение оценивать правильность выполнения учебной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задачи, собственные возможности её решения. Обучающийся сможет: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оценки и самооценки, исходя из цели и имеющихся средств,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различая результат и способы действий;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(или) самостоятельно определённым критериям в соответствии с целью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lastRenderedPageBreak/>
        <w:t>обосновывать достижимость цели выбранным способом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на основе оценки своих внутренних ресурсов и доступных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внешних ресурсов;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образовательных результатов.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5. Владение основами самоконтроля, самооценки, принятия решений и осуществления осознанного выбора в учебной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познавательной деятельности. Обучающийся сможет:</w:t>
      </w:r>
      <w:r w:rsidR="00D84847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ответственность;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или неуспеха и находить способы выхода из ситуации неуспеха;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к получению имеющегося продукта учебной деятельности;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демонстрировать приёмы регуляции психофизиологических/эмоциональных</w:t>
      </w:r>
      <w:r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состояний для достижения эффекта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успокоения (устранения эмоциональной напряжённости),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Познавательные УУД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рассуждение, умозаключение (индуктивное, дедуктивное, по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аналогии) и делать выводы.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Обучающийся сможет: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подбирать слова, соподчинённые ключевому слову,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определяющие его признаки и свойства;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соподчинённых ему слов;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определённым признакам, сравнивать, классифицировать и обобщать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факты и явления;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возникновению связи между явлениями, из этих обстоятельств выделять определяющие, способные быть причиной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данного явления, выявлять причины и следствия явлений;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 xml:space="preserve">строить рассуждение от общих закономерностей к частным явлениям и от частных явлений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общим</w:t>
      </w:r>
      <w:proofErr w:type="gramEnd"/>
      <w:r w:rsidRPr="00B3130A">
        <w:rPr>
          <w:rFonts w:ascii="Times New Roman" w:hAnsi="Times New Roman" w:cs="Times New Roman"/>
          <w:sz w:val="24"/>
          <w:szCs w:val="24"/>
        </w:rPr>
        <w:t xml:space="preserve"> закономерностям;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явлений, выделяя при этом общие признаки;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её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 контексте решаемой задачи;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достоверности информации;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30A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B3130A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на него источником;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 заданной точки зрения);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  <w:proofErr w:type="gramEnd"/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точек зрения, подтверждать вывод собственной аргументацией или самостоятельно полученными данными.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E25" w:rsidRPr="00B3130A" w:rsidRDefault="00C25E25" w:rsidP="006B1D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7. Умение создавать, применять и преобразовывать знаки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 символы, модели и схемы для решения учебных и познавательных задач. Обучающийся сможет: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обозначать символом и знаком предмет и (или) явление;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3130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 (или)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явлениями, обозначать данные логические связи с помощью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знаков в схеме;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(или) явления;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 (или)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способа её решения;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  <w:proofErr w:type="gramEnd"/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переводить сложную по составу (</w:t>
      </w:r>
      <w:proofErr w:type="spellStart"/>
      <w:r w:rsidR="000B7346" w:rsidRPr="00B3130A">
        <w:rPr>
          <w:rFonts w:ascii="Times New Roman" w:hAnsi="Times New Roman" w:cs="Times New Roman"/>
          <w:sz w:val="24"/>
          <w:szCs w:val="24"/>
        </w:rPr>
        <w:t>многоаспектную</w:t>
      </w:r>
      <w:proofErr w:type="spellEnd"/>
      <w:r w:rsidR="000B7346" w:rsidRPr="00B3130A">
        <w:rPr>
          <w:rFonts w:ascii="Times New Roman" w:hAnsi="Times New Roman" w:cs="Times New Roma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="000B7346" w:rsidRPr="00B3130A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="000B7346" w:rsidRPr="00B3130A">
        <w:rPr>
          <w:rFonts w:ascii="Times New Roman" w:hAnsi="Times New Roman" w:cs="Times New Roman"/>
          <w:sz w:val="24"/>
          <w:szCs w:val="24"/>
        </w:rPr>
        <w:t xml:space="preserve"> и наоборот;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анализировать/</w:t>
      </w:r>
      <w:proofErr w:type="spellStart"/>
      <w:r w:rsidR="000B7346" w:rsidRPr="00B3130A">
        <w:rPr>
          <w:rFonts w:ascii="Times New Roman" w:hAnsi="Times New Roman" w:cs="Times New Roman"/>
          <w:sz w:val="24"/>
          <w:szCs w:val="24"/>
        </w:rPr>
        <w:t>рефлексировать</w:t>
      </w:r>
      <w:proofErr w:type="spellEnd"/>
      <w:r w:rsidR="000B7346" w:rsidRPr="00B3130A">
        <w:rPr>
          <w:rFonts w:ascii="Times New Roman" w:hAnsi="Times New Roman" w:cs="Times New Roman"/>
          <w:sz w:val="24"/>
          <w:szCs w:val="24"/>
        </w:rPr>
        <w:t xml:space="preserve"> опыт разработки и реализации учебного проекта, исследования (теоретического,</w:t>
      </w:r>
      <w:r w:rsid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эмпирического) на основе предложенной проблемной ситуации, поставленной цели и (или) заданных критериев оценки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продукта/результата.</w:t>
      </w:r>
      <w:proofErr w:type="gramEnd"/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8. Смысловое чтение. </w:t>
      </w:r>
      <w:proofErr w:type="gramStart"/>
      <w:r w:rsidRPr="00B3130A">
        <w:rPr>
          <w:rFonts w:ascii="Times New Roman" w:hAnsi="Times New Roman" w:cs="Times New Roman"/>
          <w:sz w:val="24"/>
          <w:szCs w:val="24"/>
        </w:rPr>
        <w:t>Обучающийся сможет: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— учебный, научно-популярный, информационный, текст </w:t>
      </w:r>
      <w:proofErr w:type="spellStart"/>
      <w:r w:rsidRPr="00B3130A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B3130A">
        <w:rPr>
          <w:rFonts w:ascii="Times New Roman" w:hAnsi="Times New Roman" w:cs="Times New Roman"/>
          <w:sz w:val="24"/>
          <w:szCs w:val="24"/>
        </w:rPr>
        <w:t>);</w:t>
      </w:r>
      <w:proofErr w:type="gramEnd"/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49651B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9. Формирование и развитие экологического мышления,</w:t>
      </w:r>
      <w:r w:rsidR="00206140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умение применять его в познавательной, коммуникативной,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социальной практике и профессиональной ориентации. Обучающийся сможет: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определять своё отношение к природной среде;</w:t>
      </w:r>
    </w:p>
    <w:p w:rsidR="00D107B5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а </w:t>
      </w:r>
      <w:r w:rsidR="000B7346" w:rsidRPr="00B3130A">
        <w:rPr>
          <w:rFonts w:ascii="Times New Roman" w:hAnsi="Times New Roman" w:cs="Times New Roman"/>
          <w:sz w:val="24"/>
          <w:szCs w:val="24"/>
        </w:rPr>
        <w:t>среду обитания живых организмов;</w:t>
      </w:r>
    </w:p>
    <w:p w:rsidR="0049651B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в практических делах по защите окружающей среды;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выражать своё отношение к природе через рисунки, сочинения, модели, проектные работы.</w:t>
      </w:r>
    </w:p>
    <w:p w:rsidR="00D107B5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и запросы;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источников для объективизации результатов поиска;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11. Умение организовывать учебное сотрудничество и совместную деятельность с учителем и сверстниками; работать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индивидуально и в группе: находить общее решение и разрешать конфликты на основе согласования позиций и учёта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интересов; формулировать, аргументировать и отстаивать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своё мнение. Обучающийся сможет: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определять возможные роли в </w:t>
      </w:r>
      <w:r w:rsidRPr="00B3130A">
        <w:rPr>
          <w:rFonts w:ascii="Times New Roman" w:hAnsi="Times New Roman" w:cs="Times New Roman"/>
          <w:sz w:val="24"/>
          <w:szCs w:val="24"/>
        </w:rPr>
        <w:t>совместной деятельности;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играть определённую роль в совместной деятельности;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другого, различать в его речи: мнение (точку зрения), доказательство (аргументы), факты, гипотезы, аксиомы, теории;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партнёра, которые способствовали или препятствовали продуктивной коммуникации;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D107B5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 xml:space="preserve">корректно и </w:t>
      </w:r>
      <w:r w:rsidR="00C25E25" w:rsidRPr="00B3130A">
        <w:rPr>
          <w:rFonts w:ascii="Times New Roman" w:hAnsi="Times New Roman" w:cs="Times New Roman"/>
          <w:sz w:val="24"/>
          <w:szCs w:val="24"/>
        </w:rPr>
        <w:t>аргументировано</w:t>
      </w:r>
      <w:r w:rsidR="000B7346" w:rsidRPr="00B3130A">
        <w:rPr>
          <w:rFonts w:ascii="Times New Roman" w:hAnsi="Times New Roman" w:cs="Times New Roman"/>
          <w:sz w:val="24"/>
          <w:szCs w:val="24"/>
        </w:rPr>
        <w:t xml:space="preserve"> отстаивать свою точку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зрения, в дискуссии уметь выдвигать контраргументы, перефразировать свою мысль (владение механизмом эквивалентных замен);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оно таково) и корректировать его;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в соответствии с поставленной перед группой задачей;</w:t>
      </w:r>
    </w:p>
    <w:p w:rsidR="00D107B5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</w:t>
      </w:r>
      <w:r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с другом и т. д.);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346" w:rsidRPr="00B3130A" w:rsidRDefault="00D107B5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-</w:t>
      </w:r>
      <w:r w:rsidR="000B7346" w:rsidRPr="00B3130A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="000B7346" w:rsidRPr="00B3130A">
        <w:rPr>
          <w:rFonts w:ascii="Times New Roman" w:hAnsi="Times New Roman" w:cs="Times New Roman"/>
          <w:sz w:val="24"/>
          <w:szCs w:val="24"/>
        </w:rPr>
        <w:t>обусловленные непониманием/неприятием со стороны собеседника задачи, формы или содержания диалога.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12. Умение осознанно использовать речевые средства в соответствии с задачей коммуникации для выражения своих</w:t>
      </w:r>
      <w:r w:rsidR="0049651B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чувств, мыслей и потребностей для планирования и регуляции своей деятельности; владение устной и письменной речью,</w:t>
      </w:r>
      <w:r w:rsidR="0049651B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монологической контекстной речью. Обучающийся сможет:</w:t>
      </w:r>
    </w:p>
    <w:p w:rsidR="00D107B5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 ней отбирать речевые средства;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коммуникации с другими людьми (диалог в паре, в малой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группе и т. д.);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развёрнутый план собственной деятельности;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высказывать и обос</w:t>
      </w:r>
      <w:r w:rsidR="00C25E25" w:rsidRPr="00B3130A">
        <w:rPr>
          <w:rFonts w:ascii="Times New Roman" w:hAnsi="Times New Roman" w:cs="Times New Roman"/>
          <w:sz w:val="24"/>
          <w:szCs w:val="24"/>
        </w:rPr>
        <w:t>новывать мнение (суждение) и за</w:t>
      </w:r>
      <w:r w:rsidRPr="00B3130A">
        <w:rPr>
          <w:rFonts w:ascii="Times New Roman" w:hAnsi="Times New Roman" w:cs="Times New Roman"/>
          <w:sz w:val="24"/>
          <w:szCs w:val="24"/>
        </w:rPr>
        <w:t>прашивать мнение партнера в рамках диалога;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с собеседником;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</w:t>
      </w:r>
      <w:r w:rsidR="00D107B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учителя;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 xml:space="preserve">13. Формирование и развитие компетентности в </w:t>
      </w:r>
      <w:r w:rsidR="0049651B" w:rsidRPr="00B3130A">
        <w:rPr>
          <w:rFonts w:ascii="Times New Roman" w:hAnsi="Times New Roman" w:cs="Times New Roman"/>
          <w:sz w:val="24"/>
          <w:szCs w:val="24"/>
        </w:rPr>
        <w:t>области и</w:t>
      </w:r>
      <w:r w:rsidRPr="00B3130A">
        <w:rPr>
          <w:rFonts w:ascii="Times New Roman" w:hAnsi="Times New Roman" w:cs="Times New Roman"/>
          <w:sz w:val="24"/>
          <w:szCs w:val="24"/>
        </w:rPr>
        <w:t>спользования ИКТ. Обучающийся сможет: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естественных и формальных языков в соответствии с условиями коммуникации;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данными, использовать модель решения задачи;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вычисление, написание писем, сочинений, докладов, рефератов, создание презентаций и др.;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использовать информацию с учётом этических и правовых норм;</w:t>
      </w:r>
    </w:p>
    <w:p w:rsidR="000B7346" w:rsidRPr="00B3130A" w:rsidRDefault="000B7346" w:rsidP="006B1DCB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30A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разных аудиторий, соблюдать информационную гигиену и</w:t>
      </w:r>
      <w:r w:rsidR="00C25E25" w:rsidRPr="00B3130A">
        <w:rPr>
          <w:rFonts w:ascii="Times New Roman" w:hAnsi="Times New Roman" w:cs="Times New Roman"/>
          <w:sz w:val="24"/>
          <w:szCs w:val="24"/>
        </w:rPr>
        <w:t xml:space="preserve"> </w:t>
      </w:r>
      <w:r w:rsidRPr="00B3130A">
        <w:rPr>
          <w:rFonts w:ascii="Times New Roman" w:hAnsi="Times New Roman" w:cs="Times New Roman"/>
          <w:sz w:val="24"/>
          <w:szCs w:val="24"/>
        </w:rPr>
        <w:t>правила информационной безопасности.</w:t>
      </w:r>
      <w:r w:rsidR="00F378E5" w:rsidRPr="00B31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8E5" w:rsidRPr="00B3130A" w:rsidRDefault="00F378E5" w:rsidP="006B1D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78E5" w:rsidRPr="00EF6684" w:rsidRDefault="00F378E5" w:rsidP="006B1DCB">
      <w:pPr>
        <w:pStyle w:val="a3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E66A90" w:rsidRPr="00EF6684" w:rsidRDefault="0084006D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EF6684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Содержание учебного предмета «Технология» </w:t>
      </w:r>
      <w:r w:rsidR="0049651B" w:rsidRPr="00EF6684">
        <w:rPr>
          <w:rFonts w:ascii="Times New Roman" w:hAnsi="Times New Roman" w:cs="Times New Roman"/>
          <w:color w:val="000000" w:themeColor="text1"/>
          <w:sz w:val="36"/>
          <w:szCs w:val="36"/>
        </w:rPr>
        <w:t>5 класс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Тема: Потребности человека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6A90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Потребности и технологии. Иерархия потребностей.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Общественные потребности. Потребности и цели.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Развитие потребностей и развитие технологий.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Практическая работа</w:t>
      </w:r>
      <w:r w:rsidRPr="00E66A90">
        <w:rPr>
          <w:rFonts w:ascii="Times New Roman" w:hAnsi="Times New Roman" w:cs="Times New Roman"/>
          <w:sz w:val="28"/>
          <w:szCs w:val="28"/>
        </w:rPr>
        <w:t>. Изучение потребностей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человека.</w:t>
      </w:r>
    </w:p>
    <w:p w:rsidR="00F378E5" w:rsidRPr="00E66A90" w:rsidRDefault="00F378E5" w:rsidP="00E66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6A90">
        <w:rPr>
          <w:rFonts w:ascii="Times New Roman" w:hAnsi="Times New Roman" w:cs="Times New Roman"/>
          <w:sz w:val="28"/>
          <w:szCs w:val="28"/>
        </w:rPr>
        <w:t xml:space="preserve">. Разработка </w:t>
      </w:r>
      <w:proofErr w:type="gramStart"/>
      <w:r w:rsidRPr="00E66A90">
        <w:rPr>
          <w:rFonts w:ascii="Times New Roman" w:hAnsi="Times New Roman" w:cs="Times New Roman"/>
          <w:sz w:val="28"/>
          <w:szCs w:val="28"/>
        </w:rPr>
        <w:t>программы</w:t>
      </w:r>
      <w:r w:rsidR="00E66A90" w:rsidRP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изучения духовных потребностей членов семьи</w:t>
      </w:r>
      <w:proofErr w:type="gramEnd"/>
      <w:r w:rsidRPr="00E66A90">
        <w:rPr>
          <w:rFonts w:ascii="Times New Roman" w:hAnsi="Times New Roman" w:cs="Times New Roman"/>
          <w:sz w:val="28"/>
          <w:szCs w:val="28"/>
        </w:rPr>
        <w:t>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Тема: Понятие технологии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6A90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Цикл жизни технологии. Материальные технологии, информационные технологии, социальные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технологии.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История развития технологий. Развитие технологий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 проблемы антропогенного воздействия на окружающую</w:t>
      </w:r>
      <w:r w:rsidR="00E66A90">
        <w:rPr>
          <w:rFonts w:ascii="Times New Roman" w:hAnsi="Times New Roman" w:cs="Times New Roman"/>
          <w:sz w:val="28"/>
          <w:szCs w:val="28"/>
        </w:rPr>
        <w:t xml:space="preserve"> среду. Технологии и мировое </w:t>
      </w:r>
      <w:r w:rsidRPr="00E66A90">
        <w:rPr>
          <w:rFonts w:ascii="Times New Roman" w:hAnsi="Times New Roman" w:cs="Times New Roman"/>
          <w:sz w:val="28"/>
          <w:szCs w:val="28"/>
        </w:rPr>
        <w:t>хозяйство. Закономерности технологического развития. Понятие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о производственных и промышленных технологиях,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технологиях сельского хозяйства.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6A90">
        <w:rPr>
          <w:rFonts w:ascii="Times New Roman" w:hAnsi="Times New Roman" w:cs="Times New Roman"/>
          <w:sz w:val="28"/>
          <w:szCs w:val="28"/>
        </w:rPr>
        <w:t>. Ознакомление с технологиями.</w:t>
      </w:r>
    </w:p>
    <w:p w:rsidR="00F378E5" w:rsidRPr="00E66A90" w:rsidRDefault="00F378E5" w:rsidP="00E66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6A90">
        <w:rPr>
          <w:rFonts w:ascii="Times New Roman" w:hAnsi="Times New Roman" w:cs="Times New Roman"/>
          <w:sz w:val="28"/>
          <w:szCs w:val="28"/>
        </w:rPr>
        <w:t>. Подготовка</w:t>
      </w:r>
      <w:r w:rsidR="00E66A90">
        <w:rPr>
          <w:rFonts w:ascii="Times New Roman" w:hAnsi="Times New Roman" w:cs="Times New Roman"/>
          <w:sz w:val="28"/>
          <w:szCs w:val="28"/>
        </w:rPr>
        <w:t xml:space="preserve"> к образова</w:t>
      </w:r>
      <w:r w:rsidRPr="00E66A90">
        <w:rPr>
          <w:rFonts w:ascii="Times New Roman" w:hAnsi="Times New Roman" w:cs="Times New Roman"/>
          <w:sz w:val="28"/>
          <w:szCs w:val="28"/>
        </w:rPr>
        <w:t>тельному путешествию.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Технологический процесс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ч)</w:t>
      </w:r>
    </w:p>
    <w:p w:rsid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Технологический процесс, его параметры, сырьё,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ресурсы, результат. Виды ресурсов. Способы получе</w:t>
      </w:r>
      <w:r w:rsidR="00E66A90">
        <w:rPr>
          <w:rFonts w:ascii="Times New Roman" w:hAnsi="Times New Roman" w:cs="Times New Roman"/>
          <w:sz w:val="28"/>
          <w:szCs w:val="28"/>
        </w:rPr>
        <w:t xml:space="preserve">ния ресурсов. </w:t>
      </w:r>
      <w:r w:rsidRPr="00E66A90">
        <w:rPr>
          <w:rFonts w:ascii="Times New Roman" w:hAnsi="Times New Roman" w:cs="Times New Roman"/>
          <w:sz w:val="28"/>
          <w:szCs w:val="28"/>
        </w:rPr>
        <w:t>Взаимозаменяемость ресурсов. Ограниченность ресурсов. Условия реализации технологического процесса. Побочные эффекты реализации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технологического процесса. Технология в контексте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производства.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6A90">
        <w:rPr>
          <w:rFonts w:ascii="Times New Roman" w:hAnsi="Times New Roman" w:cs="Times New Roman"/>
          <w:sz w:val="28"/>
          <w:szCs w:val="28"/>
        </w:rPr>
        <w:t>. Разработка технологических карт простых технологических процессов.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6A90">
        <w:rPr>
          <w:rFonts w:ascii="Times New Roman" w:hAnsi="Times New Roman" w:cs="Times New Roman"/>
          <w:sz w:val="28"/>
          <w:szCs w:val="28"/>
        </w:rPr>
        <w:t>. Поиск и изучение информации о технологиях, используемых в населённом пункте проживания, и нежелательных для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окружающей среды эффектах технологий.</w:t>
      </w:r>
    </w:p>
    <w:p w:rsidR="00F378E5" w:rsidRPr="00E66A90" w:rsidRDefault="00F378E5" w:rsidP="00E66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 xml:space="preserve">Образовательное путешествие </w:t>
      </w:r>
      <w:r w:rsidRPr="00E66A90">
        <w:rPr>
          <w:rFonts w:ascii="Times New Roman" w:hAnsi="Times New Roman" w:cs="Times New Roman"/>
          <w:sz w:val="28"/>
          <w:szCs w:val="28"/>
        </w:rPr>
        <w:t>(экскурсия) на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предприятие города (региона) проживания, работающее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на основе современных производственных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технологий.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Тема: Этапы выполнения творческого проекта </w:t>
      </w:r>
      <w:r w:rsidRPr="00E66A90">
        <w:rPr>
          <w:rFonts w:ascii="Times New Roman" w:hAnsi="Times New Roman" w:cs="Times New Roman"/>
          <w:sz w:val="28"/>
          <w:szCs w:val="28"/>
        </w:rPr>
        <w:t>(1 ч)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Творческий проект и этапы его выполнения. Процедура защиты (презентации) проекта. Источники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информации при выборе темы проекта.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Тема: Реклама </w:t>
      </w:r>
      <w:r w:rsidRPr="00E66A90">
        <w:rPr>
          <w:rFonts w:ascii="Times New Roman" w:hAnsi="Times New Roman" w:cs="Times New Roman"/>
          <w:sz w:val="28"/>
          <w:szCs w:val="28"/>
        </w:rPr>
        <w:t>(1 ч)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Принципы организации рекламы. Способы воздействия рекламы на потребителя и его потребности.</w:t>
      </w:r>
    </w:p>
    <w:p w:rsidR="00F378E5" w:rsidRPr="00E66A90" w:rsidRDefault="00F378E5" w:rsidP="00E66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="00E66A90">
        <w:rPr>
          <w:rFonts w:ascii="Times New Roman" w:hAnsi="Times New Roman" w:cs="Times New Roman"/>
          <w:sz w:val="28"/>
          <w:szCs w:val="28"/>
        </w:rPr>
        <w:t>. Выбор товара в модель</w:t>
      </w:r>
      <w:r w:rsidRPr="00E66A90">
        <w:rPr>
          <w:rFonts w:ascii="Times New Roman" w:hAnsi="Times New Roman" w:cs="Times New Roman"/>
          <w:sz w:val="28"/>
          <w:szCs w:val="28"/>
        </w:rPr>
        <w:t>ной ситуации.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Тема: Понятие о машине и механизме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6A90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Понятие о механизме и машине. Виды механизмов.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Виды соединений деталей. Типовые детали.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E66A90">
        <w:rPr>
          <w:rFonts w:ascii="Times New Roman" w:hAnsi="Times New Roman" w:cs="Times New Roman"/>
          <w:sz w:val="28"/>
          <w:szCs w:val="28"/>
        </w:rPr>
        <w:t>. Обсуждение результатов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образовательного путешествия. Ознакомление с машинами, механизмами, соединениями, деталями.</w:t>
      </w:r>
    </w:p>
    <w:p w:rsidR="00F378E5" w:rsidRPr="00E66A90" w:rsidRDefault="00F378E5" w:rsidP="00E66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6A90">
        <w:rPr>
          <w:rFonts w:ascii="Times New Roman" w:hAnsi="Times New Roman" w:cs="Times New Roman"/>
          <w:sz w:val="28"/>
          <w:szCs w:val="28"/>
        </w:rPr>
        <w:t>. Поиск и изучение информации о машинах и механизмах, помогающих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человеку в его жизни.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Тема: Конструирование машин и механизмов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6A90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Конструирование машин и механизмов. Технические требования.</w:t>
      </w:r>
    </w:p>
    <w:p w:rsidR="00F378E5" w:rsidRPr="00E66A90" w:rsidRDefault="00F378E5" w:rsidP="00E66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 xml:space="preserve">Практические работы. </w:t>
      </w:r>
      <w:r w:rsidRPr="00E66A90">
        <w:rPr>
          <w:rFonts w:ascii="Times New Roman" w:hAnsi="Times New Roman" w:cs="Times New Roman"/>
          <w:sz w:val="28"/>
          <w:szCs w:val="28"/>
        </w:rPr>
        <w:t>Ознакомление с механизмами (передачами)</w:t>
      </w:r>
      <w:proofErr w:type="gramStart"/>
      <w:r w:rsidRPr="00E66A9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66A90">
        <w:rPr>
          <w:rFonts w:ascii="Times New Roman" w:hAnsi="Times New Roman" w:cs="Times New Roman"/>
          <w:sz w:val="28"/>
          <w:szCs w:val="28"/>
        </w:rPr>
        <w:t>онструирование моделей механизмов.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Тема: Конструирование швейных изделий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6A90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Понятие о чертеже, выкройке, лекалах и конструкции швейного изделия. Экономичная и технологичная конструкция швейного изделия. Инструменты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 приспособления для изготовления выкройки.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Швейные изделия для кухни. Определение размеров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швейного изделия. Особенности построения выкроек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салфетки, подушки для стула, прихватки. Подготов</w:t>
      </w:r>
      <w:r w:rsidR="00E66A90">
        <w:rPr>
          <w:rFonts w:ascii="Times New Roman" w:hAnsi="Times New Roman" w:cs="Times New Roman"/>
          <w:sz w:val="28"/>
          <w:szCs w:val="28"/>
        </w:rPr>
        <w:t xml:space="preserve">ка выкройки к </w:t>
      </w:r>
      <w:r w:rsidRPr="00E66A90">
        <w:rPr>
          <w:rFonts w:ascii="Times New Roman" w:hAnsi="Times New Roman" w:cs="Times New Roman"/>
          <w:sz w:val="28"/>
          <w:szCs w:val="28"/>
        </w:rPr>
        <w:t>раскрою. Правила безопасного пользования ножницами.</w:t>
      </w:r>
    </w:p>
    <w:p w:rsidR="00F378E5" w:rsidRPr="00E66A90" w:rsidRDefault="00F378E5" w:rsidP="00E66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6A90">
        <w:rPr>
          <w:rFonts w:ascii="Times New Roman" w:hAnsi="Times New Roman" w:cs="Times New Roman"/>
          <w:sz w:val="28"/>
          <w:szCs w:val="28"/>
        </w:rPr>
        <w:t>. Изготовление выкроек для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образцов швов.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Раздел «Материальные технологии» </w:t>
      </w:r>
      <w:r w:rsidR="003F100B">
        <w:rPr>
          <w:rFonts w:ascii="Times New Roman" w:hAnsi="Times New Roman" w:cs="Times New Roman"/>
          <w:sz w:val="28"/>
          <w:szCs w:val="28"/>
        </w:rPr>
        <w:t xml:space="preserve">(13 </w:t>
      </w:r>
      <w:r w:rsidRPr="00E66A90">
        <w:rPr>
          <w:rFonts w:ascii="Times New Roman" w:hAnsi="Times New Roman" w:cs="Times New Roman"/>
          <w:sz w:val="28"/>
          <w:szCs w:val="28"/>
        </w:rPr>
        <w:t>ч)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  <w:proofErr w:type="gramStart"/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proofErr w:type="gramEnd"/>
      <w:r w:rsidRPr="00E66A90">
        <w:rPr>
          <w:rFonts w:ascii="Times New Roman" w:hAnsi="Times New Roman" w:cs="Times New Roman"/>
          <w:b/>
          <w:bCs/>
          <w:sz w:val="28"/>
          <w:szCs w:val="28"/>
        </w:rPr>
        <w:t>: Технологии обработки текстильных материалов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 xml:space="preserve">Тема: Текстильное материаловедение </w:t>
      </w:r>
      <w:r w:rsidR="003F100B">
        <w:rPr>
          <w:rFonts w:ascii="Times New Roman" w:hAnsi="Times New Roman" w:cs="Times New Roman"/>
          <w:sz w:val="28"/>
          <w:szCs w:val="28"/>
        </w:rPr>
        <w:t xml:space="preserve">(1 </w:t>
      </w:r>
      <w:r w:rsidRPr="00E66A90">
        <w:rPr>
          <w:rFonts w:ascii="Times New Roman" w:hAnsi="Times New Roman" w:cs="Times New Roman"/>
          <w:sz w:val="28"/>
          <w:szCs w:val="28"/>
        </w:rPr>
        <w:t>ч)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Понятие о ткани. Волокно как сырьё для производства ткани. Виды волокон. Понятие о прядении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 ткачестве. Современное прядильное, ткацкое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 красильно-отделочное производство. Долевые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(основа) и поперечные (уток) нити. Ткацкий рисунок, ткацкие переплетения: полотняное, саржевое,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сатиновое и атласное. Раппорт. Отбелённая, гладкокрашеная и набивная ткань. Долевая нить в ткани.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Лицевая и изнаночная стороны ткани. Нетканые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материалы, их виды и назначение. Швейные нитки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и тесьма. Профессии: оператор прядильного производства, ткач.</w:t>
      </w:r>
    </w:p>
    <w:p w:rsidR="00F378E5" w:rsidRPr="00E66A90" w:rsidRDefault="00F378E5" w:rsidP="00F3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E66A90">
        <w:rPr>
          <w:rFonts w:ascii="Times New Roman" w:hAnsi="Times New Roman" w:cs="Times New Roman"/>
          <w:sz w:val="28"/>
          <w:szCs w:val="28"/>
        </w:rPr>
        <w:t>. Определение направления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долевой нити в ткани.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Определение лицевой и изнаночной сторон ткани.</w:t>
      </w:r>
    </w:p>
    <w:p w:rsidR="00F378E5" w:rsidRPr="00E66A90" w:rsidRDefault="00F378E5" w:rsidP="00E66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6A90">
        <w:rPr>
          <w:rFonts w:ascii="Times New Roman" w:hAnsi="Times New Roman" w:cs="Times New Roman"/>
          <w:sz w:val="28"/>
          <w:szCs w:val="28"/>
        </w:rPr>
        <w:t>. Поиск и изучение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информации о технологиях изготовления пряжи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 ткани в старину в домашних условиях в районе</w:t>
      </w:r>
      <w:r w:rsidR="00E66A90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проживания</w:t>
      </w:r>
      <w:r w:rsidR="006B1DCB" w:rsidRPr="00E66A90">
        <w:rPr>
          <w:rFonts w:ascii="Times New Roman" w:hAnsi="Times New Roman" w:cs="Times New Roman"/>
          <w:sz w:val="28"/>
          <w:szCs w:val="28"/>
        </w:rPr>
        <w:t>.</w:t>
      </w:r>
    </w:p>
    <w:p w:rsidR="006B1DCB" w:rsidRPr="00E66A90" w:rsidRDefault="006B1DCB" w:rsidP="00E66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sz w:val="28"/>
          <w:szCs w:val="28"/>
        </w:rPr>
        <w:t>Тема: Технологические операции изготовления</w:t>
      </w:r>
      <w:r w:rsidR="00E66A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F100B">
        <w:rPr>
          <w:rFonts w:ascii="Times New Roman" w:hAnsi="Times New Roman" w:cs="Times New Roman"/>
          <w:sz w:val="28"/>
          <w:szCs w:val="28"/>
        </w:rPr>
        <w:t>швейных изделий (3</w:t>
      </w:r>
      <w:r w:rsidRPr="00E66A90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6A9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Раскрой швейного изделия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6A90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6A9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Рабочее место и инструменты для раскроя. Подготовка ткани к раскрою. Раскладка выкроек на ткани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 xml:space="preserve">с учётом направления долевой нити. </w:t>
      </w:r>
      <w:proofErr w:type="spellStart"/>
      <w:r w:rsidRPr="00E66A90">
        <w:rPr>
          <w:rFonts w:ascii="Times New Roman" w:hAnsi="Times New Roman" w:cs="Times New Roman"/>
          <w:sz w:val="28"/>
          <w:szCs w:val="28"/>
        </w:rPr>
        <w:t>Обмеловка</w:t>
      </w:r>
      <w:proofErr w:type="spellEnd"/>
      <w:r w:rsidRPr="00E66A90">
        <w:rPr>
          <w:rFonts w:ascii="Times New Roman" w:hAnsi="Times New Roman" w:cs="Times New Roman"/>
          <w:sz w:val="28"/>
          <w:szCs w:val="28"/>
        </w:rPr>
        <w:t xml:space="preserve"> выкройки с учётом припусков на швы. Выкраивание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деталей швейного изделия. Критерии качества кроя.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Правила безопасного обращения с иглами и булавками. Профессия закройщик.</w:t>
      </w:r>
    </w:p>
    <w:p w:rsidR="006B1DCB" w:rsidRPr="00E66A9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6A90">
        <w:rPr>
          <w:rFonts w:ascii="Times New Roman" w:hAnsi="Times New Roman" w:cs="Times New Roman"/>
          <w:sz w:val="28"/>
          <w:szCs w:val="28"/>
        </w:rPr>
        <w:t>. Выкраивание деталей для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образца швов.</w:t>
      </w:r>
    </w:p>
    <w:p w:rsidR="006B1DCB" w:rsidRPr="00E66A9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6A90">
        <w:rPr>
          <w:rFonts w:ascii="Times New Roman" w:hAnsi="Times New Roman" w:cs="Times New Roman"/>
          <w:sz w:val="28"/>
          <w:szCs w:val="28"/>
        </w:rPr>
        <w:t>. Поиск и изучение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информации об истории создания ножниц.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Швейные ручные работы. Перенос линий</w:t>
      </w:r>
      <w:r w:rsid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выкройки, смётывание, стачивание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6A90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6A9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Инструменты и приспособления для ручных работ.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Понятие о стежке, строчке, шве. Требования к выполнению ручных работ. Правила выполнения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прямого стежка. Основные операции при ручных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работах: перенос линий выкройки на детали кроя</w:t>
      </w:r>
    </w:p>
    <w:p w:rsidR="006B1DCB" w:rsidRPr="00E66A9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t>портновскими булавками и мелом, прямыми стежками; временное соединение деталей — смётывание;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постоянное соединение деталей — стачивание. Ручная закрепка.</w:t>
      </w:r>
    </w:p>
    <w:p w:rsidR="006B1DCB" w:rsidRPr="00E66A9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6A90">
        <w:rPr>
          <w:rFonts w:ascii="Times New Roman" w:hAnsi="Times New Roman" w:cs="Times New Roman"/>
          <w:sz w:val="28"/>
          <w:szCs w:val="28"/>
        </w:rPr>
        <w:t>. Изготовление образца ручных работ: сметывания и стачивания.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6A9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Швейные ручные работы. </w:t>
      </w:r>
      <w:proofErr w:type="spellStart"/>
      <w:r w:rsidRPr="00E66A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Обмётывание</w:t>
      </w:r>
      <w:proofErr w:type="gramStart"/>
      <w:r w:rsidRPr="00E66A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,з</w:t>
      </w:r>
      <w:proofErr w:type="gramEnd"/>
      <w:r w:rsidRPr="00E66A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амётывание</w:t>
      </w:r>
      <w:proofErr w:type="spellEnd"/>
      <w:r w:rsidRPr="00E66A9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6A90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6A9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sz w:val="28"/>
          <w:szCs w:val="28"/>
        </w:rPr>
        <w:lastRenderedPageBreak/>
        <w:t>Основные операции при ручных работах: предохранение срезов от осыпания — обм</w:t>
      </w:r>
      <w:r w:rsidR="00E6514C">
        <w:rPr>
          <w:rFonts w:ascii="Times New Roman" w:hAnsi="Times New Roman" w:cs="Times New Roman"/>
          <w:sz w:val="28"/>
          <w:szCs w:val="28"/>
        </w:rPr>
        <w:t xml:space="preserve">ётывание; временное закрепление </w:t>
      </w:r>
      <w:r w:rsidRPr="00E66A90">
        <w:rPr>
          <w:rFonts w:ascii="Times New Roman" w:hAnsi="Times New Roman" w:cs="Times New Roman"/>
          <w:sz w:val="28"/>
          <w:szCs w:val="28"/>
        </w:rPr>
        <w:t>подогнутого края — замётывание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6A90">
        <w:rPr>
          <w:rFonts w:ascii="Times New Roman" w:hAnsi="Times New Roman" w:cs="Times New Roman"/>
          <w:sz w:val="28"/>
          <w:szCs w:val="28"/>
        </w:rPr>
        <w:t>(с открытым и закрытым срезами).</w:t>
      </w:r>
    </w:p>
    <w:p w:rsidR="006B1DCB" w:rsidRPr="00E66A9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A90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6A90">
        <w:rPr>
          <w:rFonts w:ascii="Times New Roman" w:hAnsi="Times New Roman" w:cs="Times New Roman"/>
          <w:sz w:val="28"/>
          <w:szCs w:val="28"/>
        </w:rPr>
        <w:t>. Изготовление образца ручных работ: обмётывания и замётывания.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 изучение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информации об истории создания иглы и напёрстка.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Тема: Операции влажно-тепловой обработки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Рабочее место и оборудование для влажно-тепловой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обработки ткани. Правила выполнения влажно</w:t>
      </w:r>
      <w:r w:rsidR="00E6514C">
        <w:rPr>
          <w:rFonts w:ascii="Times New Roman" w:hAnsi="Times New Roman" w:cs="Times New Roman"/>
          <w:sz w:val="28"/>
          <w:szCs w:val="28"/>
        </w:rPr>
        <w:t>-</w:t>
      </w:r>
      <w:r w:rsidRPr="00E6514C">
        <w:rPr>
          <w:rFonts w:ascii="Times New Roman" w:hAnsi="Times New Roman" w:cs="Times New Roman"/>
          <w:sz w:val="28"/>
          <w:szCs w:val="28"/>
        </w:rPr>
        <w:t>тепловых работ. Основные операции влажно-тепловой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 xml:space="preserve">обработки: </w:t>
      </w:r>
      <w:proofErr w:type="spellStart"/>
      <w:r w:rsidRPr="00E6514C">
        <w:rPr>
          <w:rFonts w:ascii="Times New Roman" w:hAnsi="Times New Roman" w:cs="Times New Roman"/>
          <w:sz w:val="28"/>
          <w:szCs w:val="28"/>
        </w:rPr>
        <w:t>приутюживание</w:t>
      </w:r>
      <w:proofErr w:type="spellEnd"/>
      <w:r w:rsidRPr="00E651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514C">
        <w:rPr>
          <w:rFonts w:ascii="Times New Roman" w:hAnsi="Times New Roman" w:cs="Times New Roman"/>
          <w:sz w:val="28"/>
          <w:szCs w:val="28"/>
        </w:rPr>
        <w:t>разутюживание</w:t>
      </w:r>
      <w:proofErr w:type="spellEnd"/>
      <w:r w:rsidRPr="00E6514C">
        <w:rPr>
          <w:rFonts w:ascii="Times New Roman" w:hAnsi="Times New Roman" w:cs="Times New Roman"/>
          <w:sz w:val="28"/>
          <w:szCs w:val="28"/>
        </w:rPr>
        <w:t>,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заутюживание. Правила безопасной работы утюгом.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Проведение влажно-тепловых работ.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 изучение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информации об истории создания утюга.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лоскутного шитья </w:t>
      </w:r>
      <w:r w:rsidR="003F100B">
        <w:rPr>
          <w:rFonts w:ascii="Times New Roman" w:hAnsi="Times New Roman" w:cs="Times New Roman"/>
          <w:sz w:val="28"/>
          <w:szCs w:val="28"/>
        </w:rPr>
        <w:t>(2</w:t>
      </w:r>
      <w:r w:rsidRPr="00E6514C">
        <w:rPr>
          <w:rFonts w:ascii="Times New Roman" w:hAnsi="Times New Roman" w:cs="Times New Roman"/>
          <w:sz w:val="28"/>
          <w:szCs w:val="28"/>
        </w:rPr>
        <w:t>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Краткие сведения из истории создания изделий из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лоскутов. Возможности техники лоскутного шитья,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её связь с направлениями современной моды. Традиционные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узоры в лоскутном шитье: «спираль»,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«изба» и др.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Материалы для лоскутного шитья, подготовка их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к работе. Инстру</w:t>
      </w:r>
      <w:r w:rsidR="00E6514C">
        <w:rPr>
          <w:rFonts w:ascii="Times New Roman" w:hAnsi="Times New Roman" w:cs="Times New Roman"/>
          <w:sz w:val="28"/>
          <w:szCs w:val="28"/>
        </w:rPr>
        <w:t>менты и приспособления. Техноло</w:t>
      </w:r>
      <w:r w:rsidRPr="00E6514C">
        <w:rPr>
          <w:rFonts w:ascii="Times New Roman" w:hAnsi="Times New Roman" w:cs="Times New Roman"/>
          <w:sz w:val="28"/>
          <w:szCs w:val="28"/>
        </w:rPr>
        <w:t>гия лоскутного шитья по шаблонам: изготовление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шаблона из плотного картона; выкраивание деталей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лоскутного изделия; технологии соединения деталей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лоскутного изделия вручную с помощью прямых,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петлеобразных и косых стежков.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Изготовление образца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лоскутного узора (лоскутный верх).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 изучение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информации об истории лоскутного шитья.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аппликации </w:t>
      </w:r>
      <w:r w:rsidR="003F100B">
        <w:rPr>
          <w:rFonts w:ascii="Times New Roman" w:hAnsi="Times New Roman" w:cs="Times New Roman"/>
          <w:sz w:val="28"/>
          <w:szCs w:val="28"/>
        </w:rPr>
        <w:t>(2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Аппликация на лоскутном изделии. Соединение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деталей аппликации с лоскутным изделием вручную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петельными и прямыми потайными стежками.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Изготовление образца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лоскутного узора (аппликация).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стёжки </w:t>
      </w:r>
      <w:r w:rsidR="003F100B">
        <w:rPr>
          <w:rFonts w:ascii="Times New Roman" w:hAnsi="Times New Roman" w:cs="Times New Roman"/>
          <w:sz w:val="28"/>
          <w:szCs w:val="28"/>
        </w:rPr>
        <w:t xml:space="preserve">(2 </w:t>
      </w:r>
      <w:r w:rsidRPr="00E6514C">
        <w:rPr>
          <w:rFonts w:ascii="Times New Roman" w:hAnsi="Times New Roman" w:cs="Times New Roman"/>
          <w:sz w:val="28"/>
          <w:szCs w:val="28"/>
        </w:rPr>
        <w:t>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Понятие о стёжке (выстёгивании). Соединение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лоскутного верха, прокладки и подкладки прямыми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ручными стежками.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Изготовление образца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лоскутного узора (стёжка).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>Тема: Технологии обработки срезов лоскутного</w:t>
      </w:r>
      <w:r w:rsidR="00E651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изделия </w:t>
      </w:r>
      <w:r w:rsidR="003F100B">
        <w:rPr>
          <w:rFonts w:ascii="Times New Roman" w:hAnsi="Times New Roman" w:cs="Times New Roman"/>
          <w:sz w:val="28"/>
          <w:szCs w:val="28"/>
        </w:rPr>
        <w:t xml:space="preserve">(2 </w:t>
      </w:r>
      <w:r w:rsidRPr="00E6514C">
        <w:rPr>
          <w:rFonts w:ascii="Times New Roman" w:hAnsi="Times New Roman" w:cs="Times New Roman"/>
          <w:sz w:val="28"/>
          <w:szCs w:val="28"/>
        </w:rPr>
        <w:t>ч)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Виды обработки срезов лоскутного изделия. Технология обработки срезов лоскутного изделия двойной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подгибкой.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Изготовление образца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лоскутного узора (обработка срезов).</w:t>
      </w:r>
    </w:p>
    <w:p w:rsidR="00E6514C" w:rsidRDefault="00E6514C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кулинарной обработки пищевых продуктов» </w:t>
      </w:r>
      <w:r w:rsidR="003F100B">
        <w:rPr>
          <w:rFonts w:ascii="Times New Roman" w:hAnsi="Times New Roman" w:cs="Times New Roman"/>
          <w:sz w:val="28"/>
          <w:szCs w:val="28"/>
        </w:rPr>
        <w:t>(12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Тема: Санитария, гигиена и физиология питания </w:t>
      </w:r>
      <w:r w:rsidRPr="00E6514C">
        <w:rPr>
          <w:rFonts w:ascii="Times New Roman" w:hAnsi="Times New Roman" w:cs="Times New Roman"/>
          <w:sz w:val="28"/>
          <w:szCs w:val="28"/>
        </w:rPr>
        <w:t>(2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Санитария и гигиена на кухне </w:t>
      </w:r>
      <w:r w:rsidRPr="00E6514C">
        <w:rPr>
          <w:rFonts w:ascii="Times New Roman" w:hAnsi="Times New Roman" w:cs="Times New Roman"/>
          <w:sz w:val="28"/>
          <w:szCs w:val="28"/>
        </w:rPr>
        <w:t>(1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lastRenderedPageBreak/>
        <w:t>Понятие «кулинария». Санитарно-гигиенические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требования к лицам, приготовляющим пищу, к приготовлению пищи, хранению продуктов и готовых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блюд.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Необходимый набор посуды для приготовления пищи. Правила и последовательность мытья посуды.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Уход за поверхностью стен и пола. Моющие и чистящие средства для ухода за посудой, поверхностью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стен и пола.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Безопасные приёмы работы на кухне. Правила безопасного пользования газовыми плитами, электронагревательными приборами, горячей посудой и жидкостью, ножом и приспособлениями. Первая помощь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при порезах и ожогах паром или кипятком.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 ознакомление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с информацией о значении понятия «гигиена».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Физиология питания </w:t>
      </w:r>
      <w:r w:rsidRPr="00E6514C">
        <w:rPr>
          <w:rFonts w:ascii="Times New Roman" w:hAnsi="Times New Roman" w:cs="Times New Roman"/>
          <w:sz w:val="28"/>
          <w:szCs w:val="28"/>
        </w:rPr>
        <w:t>(1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Питание как физиологическая потребность. Пищевые (питательные) вещества. Значение белков,</w:t>
      </w: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жиров, углеводов для жизнедеятельности человека.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Пищевая пирамида. Роль витаминов, минеральных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веществ и воды в обмене веществ, их содержание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в пищевых продуктах. Пищевые отравления. Прави</w:t>
      </w:r>
      <w:r w:rsidR="00E6514C">
        <w:rPr>
          <w:rFonts w:ascii="Times New Roman" w:hAnsi="Times New Roman" w:cs="Times New Roman"/>
          <w:sz w:val="28"/>
          <w:szCs w:val="28"/>
        </w:rPr>
        <w:t>л</w:t>
      </w:r>
      <w:r w:rsidRPr="00E6514C">
        <w:rPr>
          <w:rFonts w:ascii="Times New Roman" w:hAnsi="Times New Roman" w:cs="Times New Roman"/>
          <w:sz w:val="28"/>
          <w:szCs w:val="28"/>
        </w:rPr>
        <w:t>а, позволяющие их избежать. Первая помощь при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отравлениях. Режим питания.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Определение качества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питьевой воды.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 ознакомление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с информацией о значении витаминов, их содержании в различных продуктах питания. Анализ качества своего питания, составление своей пищевой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пирамиды и на её основе — дневного рациона.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приготовления блюд </w:t>
      </w:r>
      <w:r w:rsidR="003F100B">
        <w:rPr>
          <w:rFonts w:ascii="Times New Roman" w:hAnsi="Times New Roman" w:cs="Times New Roman"/>
          <w:sz w:val="28"/>
          <w:szCs w:val="28"/>
        </w:rPr>
        <w:t>(3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Бутерброды и горячие напитки. Бытовые</w:t>
      </w:r>
      <w:r w:rsid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электроприборы </w:t>
      </w:r>
      <w:r w:rsidRPr="00E6514C">
        <w:rPr>
          <w:rFonts w:ascii="Times New Roman" w:hAnsi="Times New Roman" w:cs="Times New Roman"/>
          <w:sz w:val="28"/>
          <w:szCs w:val="28"/>
        </w:rPr>
        <w:t>(2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Продукты, применяемые для приготовления бутербродов. Значение хлеба в питании человека. Виды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 xml:space="preserve">бутербродов. Технология приготовления бутербродов. Инструменты и приспособления для </w:t>
      </w:r>
      <w:proofErr w:type="spellStart"/>
      <w:r w:rsidRPr="00E6514C">
        <w:rPr>
          <w:rFonts w:ascii="Times New Roman" w:hAnsi="Times New Roman" w:cs="Times New Roman"/>
          <w:sz w:val="28"/>
          <w:szCs w:val="28"/>
        </w:rPr>
        <w:t>нарезки</w:t>
      </w:r>
      <w:proofErr w:type="gramStart"/>
      <w:r w:rsidRPr="00E6514C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6514C">
        <w:rPr>
          <w:rFonts w:ascii="Times New Roman" w:hAnsi="Times New Roman" w:cs="Times New Roman"/>
          <w:sz w:val="28"/>
          <w:szCs w:val="28"/>
        </w:rPr>
        <w:t>ребования</w:t>
      </w:r>
      <w:proofErr w:type="spellEnd"/>
      <w:r w:rsidRPr="00E6514C">
        <w:rPr>
          <w:rFonts w:ascii="Times New Roman" w:hAnsi="Times New Roman" w:cs="Times New Roman"/>
          <w:sz w:val="28"/>
          <w:szCs w:val="28"/>
        </w:rPr>
        <w:t xml:space="preserve"> к качеству готовых бутербродов. Условия и сроки их хранения. Подача бутербродов.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Виды горячих напитков (чай, кофе, какао, горячий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шоколад). Сорта чая, их вкусовые достоинства,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полезные свойства. Влияние эфирных масел, воды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на качество напитка. Технология заваривания, подача чая. Сорта и виды кофе. Устройства для размола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зерён кофе. Технология приготовления, подача</w:t>
      </w:r>
      <w:r w:rsidR="00E6514C">
        <w:rPr>
          <w:rFonts w:ascii="Times New Roman" w:hAnsi="Times New Roman" w:cs="Times New Roman"/>
          <w:sz w:val="28"/>
          <w:szCs w:val="28"/>
        </w:rPr>
        <w:t xml:space="preserve"> кофе. Приборы для </w:t>
      </w:r>
      <w:r w:rsidRPr="00E6514C">
        <w:rPr>
          <w:rFonts w:ascii="Times New Roman" w:hAnsi="Times New Roman" w:cs="Times New Roman"/>
          <w:sz w:val="28"/>
          <w:szCs w:val="28"/>
        </w:rPr>
        <w:t>приготовления кофе. Получение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какао-порошка. Технология приготовления, подача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напитка какао. Профессия повар.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Общие сведения о видах, принципе действия и правилах эксплуатации бытовых электроприборов на</w:t>
      </w:r>
      <w:r w:rsidR="00E6514C">
        <w:rPr>
          <w:rFonts w:ascii="Times New Roman" w:hAnsi="Times New Roman" w:cs="Times New Roman"/>
          <w:sz w:val="28"/>
          <w:szCs w:val="28"/>
        </w:rPr>
        <w:t xml:space="preserve"> кухне: бытового </w:t>
      </w:r>
      <w:r w:rsidRPr="00E6514C">
        <w:rPr>
          <w:rFonts w:ascii="Times New Roman" w:hAnsi="Times New Roman" w:cs="Times New Roman"/>
          <w:sz w:val="28"/>
          <w:szCs w:val="28"/>
        </w:rPr>
        <w:t>холодильника, микроволновой печи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(СВЧ), посудомоечной машины.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E6514C">
        <w:rPr>
          <w:rFonts w:ascii="Times New Roman" w:hAnsi="Times New Roman" w:cs="Times New Roman"/>
          <w:sz w:val="28"/>
          <w:szCs w:val="28"/>
        </w:rPr>
        <w:t>. Приготовление бутербродов.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Приготовление горячих напитков.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Изучение потребности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в бытовых электроприборах на домашней кухне;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поиск информации об истории микроволновой печи,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гигиенической уборке холодильника, значении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слова «цикорий» и пользе напитка из него.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Блюда из круп, бобовых и макаронных</w:t>
      </w:r>
      <w:r w:rsid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изделий </w:t>
      </w:r>
      <w:r w:rsidR="003F100B">
        <w:rPr>
          <w:rFonts w:ascii="Times New Roman" w:hAnsi="Times New Roman" w:cs="Times New Roman"/>
          <w:sz w:val="28"/>
          <w:szCs w:val="28"/>
        </w:rPr>
        <w:t>(2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Виды круп, бобовых и макаронных изделий, применяемых в питании человека. Подготовка продуктов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к приготовлению блюд. Посуда для приготовления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 xml:space="preserve">блюд. Технология приготовления крупяных рассыпчатых, вязких и жидких каш. Требования к </w:t>
      </w:r>
      <w:r w:rsidRPr="00E6514C">
        <w:rPr>
          <w:rFonts w:ascii="Times New Roman" w:hAnsi="Times New Roman" w:cs="Times New Roman"/>
          <w:sz w:val="28"/>
          <w:szCs w:val="28"/>
        </w:rPr>
        <w:lastRenderedPageBreak/>
        <w:t xml:space="preserve">качеству каши. Применение бобовых в </w:t>
      </w:r>
      <w:proofErr w:type="spellStart"/>
      <w:r w:rsidRPr="00E6514C">
        <w:rPr>
          <w:rFonts w:ascii="Times New Roman" w:hAnsi="Times New Roman" w:cs="Times New Roman"/>
          <w:sz w:val="28"/>
          <w:szCs w:val="28"/>
        </w:rPr>
        <w:t>кулинарии</w:t>
      </w:r>
      <w:proofErr w:type="gramStart"/>
      <w:r w:rsidRPr="00E6514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6514C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Pr="00E6514C">
        <w:rPr>
          <w:rFonts w:ascii="Times New Roman" w:hAnsi="Times New Roman" w:cs="Times New Roman"/>
          <w:sz w:val="28"/>
          <w:szCs w:val="28"/>
        </w:rPr>
        <w:t xml:space="preserve"> к варке. Время варки. Технология при</w:t>
      </w:r>
      <w:r w:rsidR="00E6514C">
        <w:rPr>
          <w:rFonts w:ascii="Times New Roman" w:hAnsi="Times New Roman" w:cs="Times New Roman"/>
          <w:sz w:val="28"/>
          <w:szCs w:val="28"/>
        </w:rPr>
        <w:t xml:space="preserve">готовления блюд из </w:t>
      </w:r>
      <w:r w:rsidRPr="00E6514C">
        <w:rPr>
          <w:rFonts w:ascii="Times New Roman" w:hAnsi="Times New Roman" w:cs="Times New Roman"/>
          <w:sz w:val="28"/>
          <w:szCs w:val="28"/>
        </w:rPr>
        <w:t>макаронных изделий. Подача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готовых блюд.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Изучение маркировки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и штриховых кодов на упаковках круп и макаронных изделий. Приготовление блюда из крупы или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макаронных изделий.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 xml:space="preserve">об устройствах кастрюля-кашеварка, </w:t>
      </w:r>
      <w:proofErr w:type="spellStart"/>
      <w:r w:rsidRPr="00E6514C">
        <w:rPr>
          <w:rFonts w:ascii="Times New Roman" w:hAnsi="Times New Roman" w:cs="Times New Roman"/>
          <w:sz w:val="28"/>
          <w:szCs w:val="28"/>
        </w:rPr>
        <w:t>мультиварка</w:t>
      </w:r>
      <w:proofErr w:type="spellEnd"/>
      <w:r w:rsidRPr="00E6514C">
        <w:rPr>
          <w:rFonts w:ascii="Times New Roman" w:hAnsi="Times New Roman" w:cs="Times New Roman"/>
          <w:sz w:val="28"/>
          <w:szCs w:val="28"/>
        </w:rPr>
        <w:t>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Блюда из яиц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Значение яиц в питании человека. Использование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яиц в кулинарии. Меры предосторожности при работе с яйцами. Способы определения свежести яиц.</w:t>
      </w:r>
      <w:r w:rsidR="003F100B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Способы хранения яиц. Технология приготовления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блюд из яиц. Приспособления для взбивания. Способы варки куриных яиц: всмятку, в «мешочек»,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вкрутую. Подача варёных яиц. Жарение яиц: приготовление яичницы-глазуньи, омлета натурального.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Подача готовых блюд.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E6514C">
        <w:rPr>
          <w:rFonts w:ascii="Times New Roman" w:hAnsi="Times New Roman" w:cs="Times New Roman"/>
          <w:sz w:val="28"/>
          <w:szCs w:val="28"/>
        </w:rPr>
        <w:t>. Определение свежести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яиц.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Приготовление блюда из яиц.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о способах хранения яиц без холодильника, истории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оформления яиц к народным праздникам.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Меню завтрака. Сервировка стола</w:t>
      </w:r>
      <w:r w:rsid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 завтраку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Меню завтрака. Понятие о калорийности продуктов.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Понятие о сервировке стола. Особенности сервировки стола к завтраку. Набор столового белья, приборов и посуды для завтрака. Способы складывания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салфеток. Правила поведения за ст</w:t>
      </w:r>
      <w:r w:rsidR="00E6514C">
        <w:rPr>
          <w:rFonts w:ascii="Times New Roman" w:hAnsi="Times New Roman" w:cs="Times New Roman"/>
          <w:sz w:val="28"/>
          <w:szCs w:val="28"/>
        </w:rPr>
        <w:t>олом и пользова</w:t>
      </w:r>
      <w:r w:rsidRPr="00E6514C">
        <w:rPr>
          <w:rFonts w:ascii="Times New Roman" w:hAnsi="Times New Roman" w:cs="Times New Roman"/>
          <w:sz w:val="28"/>
          <w:szCs w:val="28"/>
        </w:rPr>
        <w:t>ния столовыми приборами.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о калорийности продуктов, входящих в состав блюд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для завтрака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растениеводства и животноводства» </w:t>
      </w:r>
      <w:r w:rsidR="003F100B">
        <w:rPr>
          <w:rFonts w:ascii="Times New Roman" w:hAnsi="Times New Roman" w:cs="Times New Roman"/>
          <w:sz w:val="28"/>
          <w:szCs w:val="28"/>
        </w:rPr>
        <w:t>(4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Тема: Растениеводство </w:t>
      </w:r>
      <w:r w:rsidR="003F100B">
        <w:rPr>
          <w:rFonts w:ascii="Times New Roman" w:hAnsi="Times New Roman" w:cs="Times New Roman"/>
          <w:sz w:val="28"/>
          <w:szCs w:val="28"/>
        </w:rPr>
        <w:t>(3</w:t>
      </w:r>
      <w:r w:rsidRPr="00E6514C">
        <w:rPr>
          <w:rFonts w:ascii="Times New Roman" w:hAnsi="Times New Roman" w:cs="Times New Roman"/>
          <w:sz w:val="28"/>
          <w:szCs w:val="28"/>
        </w:rPr>
        <w:t>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Выращивание культурных растений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Общая характеристика и классификация культурных растений. Условия внешней среды, необходимые для выращивания культурных растений. Признаки и причины недостатка питания растений.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Проведение подкормки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растений.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Самостоятельные работы</w:t>
      </w:r>
      <w:r w:rsidRPr="00E6514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о масличных растениях.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Фенологическое наблюдение за растениями.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Вегетативное размножение растений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E6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Технологии вегетативного размножения культурных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растений: черенками, отводками, прививкой. Современная биотехнология размножения растений культурой ткани. Понятие «полевой опыт». Виды полевых опытов: аг</w:t>
      </w:r>
      <w:r w:rsidR="00E6514C">
        <w:rPr>
          <w:rFonts w:ascii="Times New Roman" w:hAnsi="Times New Roman" w:cs="Times New Roman"/>
          <w:sz w:val="28"/>
          <w:szCs w:val="28"/>
        </w:rPr>
        <w:t>ротехнические и сортоиспытатель</w:t>
      </w:r>
      <w:r w:rsidRPr="00E6514C">
        <w:rPr>
          <w:rFonts w:ascii="Times New Roman" w:hAnsi="Times New Roman" w:cs="Times New Roman"/>
          <w:sz w:val="28"/>
          <w:szCs w:val="28"/>
        </w:rPr>
        <w:t>ные. Методика (технология) проведения полевого</w:t>
      </w:r>
      <w:r w:rsidR="00E6514C">
        <w:rPr>
          <w:rFonts w:ascii="Times New Roman" w:hAnsi="Times New Roman" w:cs="Times New Roman"/>
          <w:sz w:val="28"/>
          <w:szCs w:val="28"/>
        </w:rPr>
        <w:t>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Размножение комнатных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растений черенками.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 изучение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информации о технологиях вегетативного размножения</w:t>
      </w:r>
      <w:r w:rsidR="00E6514C">
        <w:rPr>
          <w:rFonts w:ascii="Times New Roman" w:hAnsi="Times New Roman" w:cs="Times New Roman"/>
          <w:sz w:val="28"/>
          <w:szCs w:val="28"/>
        </w:rPr>
        <w:t xml:space="preserve"> усами, клубнями, </w:t>
      </w:r>
      <w:r w:rsidRPr="00E6514C">
        <w:rPr>
          <w:rFonts w:ascii="Times New Roman" w:hAnsi="Times New Roman" w:cs="Times New Roman"/>
          <w:sz w:val="28"/>
          <w:szCs w:val="28"/>
        </w:rPr>
        <w:t>спорами.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Выращивание комнатных растений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Традиционная технология выращивания растений</w:t>
      </w:r>
      <w:r w:rsidR="00E6514C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в почвенном грунте. Современные технологии выращивания растений: гидропоника, аэропоника. Технологический процесс выращивания комнатных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растений. Технологии пересадки и перевалки. Профессия садовник.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Перевалка (пересадка)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комнатных растений.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E6514C">
        <w:rPr>
          <w:rFonts w:ascii="Times New Roman" w:hAnsi="Times New Roman" w:cs="Times New Roman"/>
          <w:sz w:val="28"/>
          <w:szCs w:val="28"/>
        </w:rPr>
        <w:t>. Поиск и изучение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информации о гидропонике, аэропонике и технологии выращивания растений с применением гидрогеля.</w:t>
      </w:r>
    </w:p>
    <w:p w:rsidR="006B1DCB" w:rsidRPr="00E6514C" w:rsidRDefault="006B1DCB" w:rsidP="0020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 xml:space="preserve">Образовательное путешествие </w:t>
      </w:r>
      <w:r w:rsidRPr="00E6514C">
        <w:rPr>
          <w:rFonts w:ascii="Times New Roman" w:hAnsi="Times New Roman" w:cs="Times New Roman"/>
          <w:sz w:val="28"/>
          <w:szCs w:val="28"/>
        </w:rPr>
        <w:t>(экскурсия)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на животноводческую ферму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Тема: Животноводство </w:t>
      </w:r>
      <w:r w:rsidR="003F100B">
        <w:rPr>
          <w:rFonts w:ascii="Times New Roman" w:hAnsi="Times New Roman" w:cs="Times New Roman"/>
          <w:sz w:val="28"/>
          <w:szCs w:val="28"/>
        </w:rPr>
        <w:t>(1</w:t>
      </w:r>
      <w:r w:rsidRPr="00E6514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6B1DCB" w:rsidRPr="00E6514C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sz w:val="28"/>
          <w:szCs w:val="28"/>
        </w:rPr>
        <w:t>Животные организмы как объект технологии. Понятия «животноводство», «зоотехния», «животновод</w:t>
      </w:r>
      <w:r w:rsidR="00206140">
        <w:rPr>
          <w:rFonts w:ascii="Times New Roman" w:hAnsi="Times New Roman" w:cs="Times New Roman"/>
          <w:sz w:val="28"/>
          <w:szCs w:val="28"/>
        </w:rPr>
        <w:t xml:space="preserve">ческая ферма». </w:t>
      </w:r>
      <w:r w:rsidRPr="00E6514C">
        <w:rPr>
          <w:rFonts w:ascii="Times New Roman" w:hAnsi="Times New Roman" w:cs="Times New Roman"/>
          <w:sz w:val="28"/>
          <w:szCs w:val="28"/>
        </w:rPr>
        <w:t>Потребности человека, которые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удовлетворяют животные. Технологии одомашнивания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и приручения животных. Отрасли животноводства. Технологии преобразования животных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организмов в интересах человека и их основные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элементы. Технологии выращивания животных и получения животноводческой продукции. Профессия животновод (зоотехник).</w:t>
      </w:r>
    </w:p>
    <w:p w:rsidR="006B1DCB" w:rsidRPr="00E6514C" w:rsidRDefault="006B1DCB" w:rsidP="0020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E6514C">
        <w:rPr>
          <w:rFonts w:ascii="Times New Roman" w:hAnsi="Times New Roman" w:cs="Times New Roman"/>
          <w:sz w:val="28"/>
          <w:szCs w:val="28"/>
        </w:rPr>
        <w:t>. Ознакомление с технологией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производства животноводческой продукции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(обсуждение резу</w:t>
      </w:r>
      <w:r w:rsidR="00206140">
        <w:rPr>
          <w:rFonts w:ascii="Times New Roman" w:hAnsi="Times New Roman" w:cs="Times New Roman"/>
          <w:sz w:val="28"/>
          <w:szCs w:val="28"/>
        </w:rPr>
        <w:t>льтатов образовательного путеше</w:t>
      </w:r>
      <w:r w:rsidRPr="00E6514C">
        <w:rPr>
          <w:rFonts w:ascii="Times New Roman" w:hAnsi="Times New Roman" w:cs="Times New Roman"/>
          <w:sz w:val="28"/>
          <w:szCs w:val="28"/>
        </w:rPr>
        <w:t>ствия).</w:t>
      </w:r>
    </w:p>
    <w:p w:rsidR="006B1DCB" w:rsidRPr="00206140" w:rsidRDefault="006B1DCB" w:rsidP="006B1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6514C">
        <w:rPr>
          <w:rFonts w:ascii="Times New Roman" w:hAnsi="Times New Roman" w:cs="Times New Roman"/>
          <w:b/>
          <w:bCs/>
          <w:sz w:val="28"/>
          <w:szCs w:val="28"/>
        </w:rPr>
        <w:t>Тема: Разработка и реализация творческого</w:t>
      </w:r>
      <w:r w:rsidR="0020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b/>
          <w:bCs/>
          <w:sz w:val="28"/>
          <w:szCs w:val="28"/>
        </w:rPr>
        <w:t xml:space="preserve">проекта </w:t>
      </w:r>
      <w:r w:rsidR="004A64D8">
        <w:rPr>
          <w:rFonts w:ascii="Times New Roman" w:hAnsi="Times New Roman" w:cs="Times New Roman"/>
          <w:sz w:val="28"/>
          <w:szCs w:val="28"/>
        </w:rPr>
        <w:t>(3</w:t>
      </w:r>
      <w:r w:rsidRPr="00E6514C">
        <w:rPr>
          <w:rFonts w:ascii="Times New Roman" w:hAnsi="Times New Roman" w:cs="Times New Roman"/>
          <w:sz w:val="28"/>
          <w:szCs w:val="28"/>
        </w:rPr>
        <w:t>ч)</w:t>
      </w:r>
    </w:p>
    <w:p w:rsidR="006B1DCB" w:rsidRPr="00E6514C" w:rsidRDefault="006B1DCB" w:rsidP="0020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4C">
        <w:rPr>
          <w:rFonts w:ascii="Times New Roman" w:hAnsi="Times New Roman" w:cs="Times New Roman"/>
          <w:i/>
          <w:iCs/>
          <w:sz w:val="28"/>
          <w:szCs w:val="28"/>
        </w:rPr>
        <w:t>Работа над творческим проектом</w:t>
      </w:r>
      <w:r w:rsidRPr="00E6514C">
        <w:rPr>
          <w:rFonts w:ascii="Times New Roman" w:hAnsi="Times New Roman" w:cs="Times New Roman"/>
          <w:sz w:val="28"/>
          <w:szCs w:val="28"/>
        </w:rPr>
        <w:t>. Реализация этапов выполнения творческого проекта. Выполнение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требований к готовому проекту. Расчёт стоимости</w:t>
      </w:r>
      <w:r w:rsidR="00206140">
        <w:rPr>
          <w:rFonts w:ascii="Times New Roman" w:hAnsi="Times New Roman" w:cs="Times New Roman"/>
          <w:sz w:val="28"/>
          <w:szCs w:val="28"/>
        </w:rPr>
        <w:t xml:space="preserve"> </w:t>
      </w:r>
      <w:r w:rsidRPr="00E6514C">
        <w:rPr>
          <w:rFonts w:ascii="Times New Roman" w:hAnsi="Times New Roman" w:cs="Times New Roman"/>
          <w:sz w:val="28"/>
          <w:szCs w:val="28"/>
        </w:rPr>
        <w:t>проекта. Защита (презентация) проекта.</w:t>
      </w:r>
    </w:p>
    <w:p w:rsidR="0084006D" w:rsidRPr="00EA550A" w:rsidRDefault="0084006D" w:rsidP="00840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50A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 w:rsidRPr="00EA550A">
        <w:rPr>
          <w:rFonts w:ascii="Times New Roman" w:hAnsi="Times New Roman" w:cs="Times New Roman"/>
          <w:color w:val="000000"/>
          <w:sz w:val="24"/>
          <w:szCs w:val="24"/>
        </w:rPr>
        <w:t>ческое планирование 5 класс - 35</w:t>
      </w:r>
      <w:r w:rsidRPr="00EA55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</w:t>
      </w:r>
    </w:p>
    <w:tbl>
      <w:tblPr>
        <w:tblW w:w="1549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"/>
        <w:gridCol w:w="6853"/>
        <w:gridCol w:w="1843"/>
        <w:gridCol w:w="2126"/>
        <w:gridCol w:w="2558"/>
        <w:gridCol w:w="1128"/>
      </w:tblGrid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Планируемая дата проведения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 дата проведения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84006D" w:rsidRPr="00EA550A" w:rsidTr="0084006D">
        <w:tc>
          <w:tcPr>
            <w:tcW w:w="15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«Современные технологии и перспективы их развития» </w:t>
            </w:r>
            <w:r w:rsidRPr="00EA550A">
              <w:rPr>
                <w:rFonts w:ascii="Times New Roman" w:hAnsi="Times New Roman" w:cs="Times New Roman"/>
                <w:sz w:val="24"/>
                <w:szCs w:val="24"/>
              </w:rPr>
              <w:t>(3ч)</w:t>
            </w: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157E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Вводный инструктаж по ТБ. Потребности человека.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157E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технологии.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15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процесс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«Творческий проект» </w:t>
            </w:r>
            <w:r w:rsidRPr="00EA550A">
              <w:rPr>
                <w:rFonts w:ascii="Times New Roman" w:hAnsi="Times New Roman" w:cs="Times New Roman"/>
                <w:sz w:val="24"/>
                <w:szCs w:val="24"/>
              </w:rPr>
              <w:t>(2 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15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Этапы выполнения творческого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15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Реклама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«Конструирование и моделирование» </w:t>
            </w:r>
            <w:r w:rsidRPr="00EA550A">
              <w:rPr>
                <w:rFonts w:ascii="Times New Roman" w:hAnsi="Times New Roman" w:cs="Times New Roman"/>
                <w:sz w:val="24"/>
                <w:szCs w:val="24"/>
              </w:rPr>
              <w:t>(3ч)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машине и механизме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Конструирование машин и механизмов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Конструирование швейных изделий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Раздел «Технологии кулинарной обработки пищевых продуктов» </w:t>
            </w:r>
            <w:r w:rsidRPr="00EA550A">
              <w:rPr>
                <w:rFonts w:ascii="Times New Roman" w:hAnsi="Times New Roman" w:cs="Times New Roman"/>
                <w:sz w:val="24"/>
                <w:szCs w:val="24"/>
              </w:rPr>
              <w:t>(7 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Санитария и гигиена на кухне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Физиология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Тема: Технологии приготовления блюд </w:t>
            </w:r>
          </w:p>
          <w:p w:rsidR="0084006D" w:rsidRPr="00EA550A" w:rsidRDefault="0084006D" w:rsidP="00840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Бутерброды и горячие напитки.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Бытовые электроприборы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Блюда из круп, бобовых и макаронных изделий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Блюда из яиц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Меню завтрака. Сервировка стола к завтраку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«Материальные технологии» (13ч)</w:t>
            </w:r>
          </w:p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</w:t>
            </w:r>
            <w:proofErr w:type="gramStart"/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: Технологии обработки текстильных материалов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(13ч)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Текстильное материаловедение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Технологические операции изготовления </w:t>
            </w:r>
            <w:r w:rsidRPr="00EA550A">
              <w:rPr>
                <w:rFonts w:ascii="Times New Roman" w:hAnsi="Times New Roman" w:cs="Times New Roman"/>
                <w:sz w:val="24"/>
                <w:szCs w:val="24"/>
              </w:rPr>
              <w:t>швейных изделий</w:t>
            </w:r>
            <w:proofErr w:type="gramStart"/>
            <w:r w:rsidRPr="00EA550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A5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Раскрой швейного изделия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Швейные ручные работы. Перенос линий выкройки, смётывание, стачивание.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Швейные ручные работы. Обмётывание, замётывание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Операции влажно-тепловой обработки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лоскутного шитья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аппликации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стёжки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обработки срезов лоскутного изделия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7EC1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1" w:rsidRDefault="00157EC1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1" w:rsidRPr="00EA550A" w:rsidRDefault="00157EC1" w:rsidP="00840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1" w:rsidRPr="00EA550A" w:rsidRDefault="00157EC1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1" w:rsidRPr="00EA550A" w:rsidRDefault="00157EC1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1" w:rsidRPr="00EA550A" w:rsidRDefault="00157EC1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1" w:rsidRPr="00EA550A" w:rsidRDefault="00157EC1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растениеводства и животноводства» </w:t>
            </w:r>
            <w:r w:rsidRPr="00EA550A">
              <w:rPr>
                <w:rFonts w:ascii="Times New Roman" w:hAnsi="Times New Roman" w:cs="Times New Roman"/>
                <w:sz w:val="24"/>
                <w:szCs w:val="24"/>
              </w:rPr>
              <w:t>(4 ч)</w:t>
            </w:r>
          </w:p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5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Тема: Растениеводство </w:t>
            </w:r>
          </w:p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Выращивание культурных растений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157EC1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Вегетативное размножение растений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5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Выращивание комнатных растений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5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Тема: Животноводство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и реализация творческого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EA550A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5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работа над проектом.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5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требований к готовому проекту.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57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проекта. Итоговый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06D" w:rsidRPr="00EA550A" w:rsidTr="0084006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6D" w:rsidRPr="00EA550A" w:rsidRDefault="0084006D" w:rsidP="0084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4006D" w:rsidRDefault="0084006D" w:rsidP="0084006D">
      <w:pPr>
        <w:rPr>
          <w:rFonts w:ascii="Times New Roman" w:hAnsi="Times New Roman" w:cs="Times New Roman"/>
          <w:sz w:val="24"/>
          <w:szCs w:val="24"/>
        </w:rPr>
      </w:pPr>
    </w:p>
    <w:p w:rsidR="006B1DCB" w:rsidRDefault="006B1DCB" w:rsidP="006B1DCB">
      <w:pPr>
        <w:rPr>
          <w:rFonts w:ascii="Times New Roman" w:hAnsi="Times New Roman" w:cs="Times New Roman"/>
          <w:sz w:val="28"/>
          <w:szCs w:val="28"/>
        </w:rPr>
      </w:pPr>
    </w:p>
    <w:p w:rsidR="0049651B" w:rsidRPr="00EF6684" w:rsidRDefault="0049651B" w:rsidP="006B1DC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651B" w:rsidRPr="00EF6684" w:rsidRDefault="0084006D" w:rsidP="006B1DC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Содержание учебного предмета «Технология» </w:t>
      </w:r>
      <w:r w:rsidR="0049651B" w:rsidRPr="00EF6684">
        <w:rPr>
          <w:rFonts w:ascii="Times New Roman" w:hAnsi="Times New Roman" w:cs="Times New Roman"/>
          <w:color w:val="000000" w:themeColor="text1"/>
          <w:sz w:val="28"/>
          <w:szCs w:val="28"/>
        </w:rPr>
        <w:t>6 класс</w:t>
      </w:r>
    </w:p>
    <w:p w:rsidR="0049651B" w:rsidRPr="00B3130A" w:rsidRDefault="0049651B" w:rsidP="006B1DCB">
      <w:pPr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возведения, ремонта и содержания зданий и сооружений» </w:t>
      </w:r>
      <w:r w:rsidRPr="00B3130A">
        <w:rPr>
          <w:rFonts w:ascii="Times New Roman" w:hAnsi="Times New Roman" w:cs="Times New Roman"/>
          <w:sz w:val="28"/>
          <w:szCs w:val="28"/>
        </w:rPr>
        <w:t>(4 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Тема: Технологии возведения зданий и сооружений</w:t>
      </w:r>
      <w:r w:rsidR="00B31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(1 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Понятие о технологиях возведения зданий и сооружений (инженерно-геологические изыскания, техно</w:t>
      </w:r>
      <w:r w:rsidR="00B3130A">
        <w:rPr>
          <w:rFonts w:ascii="Times New Roman" w:hAnsi="Times New Roman" w:cs="Times New Roman"/>
          <w:sz w:val="28"/>
          <w:szCs w:val="28"/>
        </w:rPr>
        <w:t xml:space="preserve">логическое </w:t>
      </w:r>
      <w:r w:rsidRPr="00B3130A">
        <w:rPr>
          <w:rFonts w:ascii="Times New Roman" w:hAnsi="Times New Roman" w:cs="Times New Roman"/>
          <w:sz w:val="28"/>
          <w:szCs w:val="28"/>
        </w:rPr>
        <w:t>проектирование строительных процессов, технологии нулевого цикла, технологии возведения надземной части здания, технологии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отделочных работ).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 изучение информации о предприятиях строительной отрасли ре</w:t>
      </w:r>
      <w:r w:rsidR="00B3130A">
        <w:rPr>
          <w:rFonts w:ascii="Times New Roman" w:hAnsi="Times New Roman" w:cs="Times New Roman"/>
          <w:sz w:val="28"/>
          <w:szCs w:val="28"/>
        </w:rPr>
        <w:t xml:space="preserve">гиона проживания </w:t>
      </w:r>
      <w:r w:rsidRPr="00B3130A">
        <w:rPr>
          <w:rFonts w:ascii="Times New Roman" w:hAnsi="Times New Roman" w:cs="Times New Roman"/>
          <w:sz w:val="28"/>
          <w:szCs w:val="28"/>
        </w:rPr>
        <w:t>(цементный и кирпичный заводы, строительные компании и др.).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Тема: Ремонт и содержание зданий и сооружений</w:t>
      </w:r>
      <w:r w:rsidR="00B31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(1 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Технологии ремонта и содержания зданий и сооружений. Эксплуатационные работы (санитарное содержание здания, техническое обслуживание здания, ремонтные работы), жилищно-коммунальное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хозяйство (ЖКХ).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Ознакомление со строительными технологиями.</w:t>
      </w:r>
    </w:p>
    <w:p w:rsidR="0049651B" w:rsidRPr="00B3130A" w:rsidRDefault="0049651B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Исследование на тему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«Дом, в котором я живу» (технология строительства, имеющиеся коммуникации, состояние придомовой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территории и др.), подготовка информационного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сообщения на эту тему.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Тема: Энергетическое обеспечение зданий. Энергосбережение</w:t>
      </w:r>
      <w:r w:rsidR="00B31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в быту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Энергетическое обеспечение домов, энергоснабжение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(электроснабжение, теплоснабжение, газоснабже</w:t>
      </w:r>
      <w:r w:rsidR="00B3130A">
        <w:rPr>
          <w:rFonts w:ascii="Times New Roman" w:hAnsi="Times New Roman" w:cs="Times New Roman"/>
          <w:sz w:val="28"/>
          <w:szCs w:val="28"/>
        </w:rPr>
        <w:t xml:space="preserve">ние).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Электробезопасность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>, тепловые потери, энергосбережение. Способы экономии электроэнергии,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устранения тепловых потерь в помещении, экономии воды и газа.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Энергетическое обеспечение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нашего дома.</w:t>
      </w:r>
    </w:p>
    <w:p w:rsidR="00B3130A" w:rsidRPr="00157EC1" w:rsidRDefault="0049651B" w:rsidP="00157E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Подготовка к образовательному путешествию (экскурсии) на предприятие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города (региона) проживания, сферы ЖКХ.</w:t>
      </w:r>
    </w:p>
    <w:p w:rsidR="0049651B" w:rsidRPr="00B3130A" w:rsidRDefault="0049651B" w:rsidP="0049651B">
      <w:pPr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в сфере быта» </w:t>
      </w:r>
      <w:r w:rsidRPr="00B3130A">
        <w:rPr>
          <w:rFonts w:ascii="Times New Roman" w:hAnsi="Times New Roman" w:cs="Times New Roman"/>
          <w:sz w:val="28"/>
          <w:szCs w:val="28"/>
        </w:rPr>
        <w:t>(4 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Планировка помещений жилого дома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lastRenderedPageBreak/>
        <w:t>Планировка помещений жилого дома (квартиры).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Зонирование пространства жилого помещения (зоны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приготовления пищи, приёма гостей, сна и отдыха,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санитарно-гигиеническая зона). Зонирование комнаты подростка. Проектирование помещения на бумаге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 с помощью компьютера.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Планировка помещения</w:t>
      </w:r>
      <w:r w:rsidR="00B3130A">
        <w:rPr>
          <w:rFonts w:ascii="Times New Roman" w:hAnsi="Times New Roman" w:cs="Times New Roman"/>
          <w:sz w:val="28"/>
          <w:szCs w:val="28"/>
        </w:rPr>
        <w:t>.</w:t>
      </w:r>
      <w:r w:rsidRPr="00B31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Освещение жилого помещения </w:t>
      </w:r>
      <w:r w:rsidRPr="00B3130A">
        <w:rPr>
          <w:rFonts w:ascii="Times New Roman" w:hAnsi="Times New Roman" w:cs="Times New Roman"/>
          <w:sz w:val="28"/>
          <w:szCs w:val="28"/>
        </w:rPr>
        <w:t>(1ч)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Освещение жилого помещения. Типы освещения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(общее, местное, направленное, декоративное, комбинированное). Нормы освещённости в зависимости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от типа помещения. Лампы, светильники, системы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управления освещением.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об оригинальных конструкциях светильников.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Экология жилища </w:t>
      </w:r>
      <w:r w:rsidRPr="00B3130A">
        <w:rPr>
          <w:rFonts w:ascii="Times New Roman" w:hAnsi="Times New Roman" w:cs="Times New Roman"/>
          <w:sz w:val="28"/>
          <w:szCs w:val="28"/>
        </w:rPr>
        <w:t>(1 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Технологии содержания и гигиены жилища. Экология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жилища. Технологии уборки помещений.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Технические средства для создания микроклимата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 помещении.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Генеральная уборка кабинета технологии.</w:t>
      </w:r>
    </w:p>
    <w:p w:rsidR="00B3130A" w:rsidRPr="00157EC1" w:rsidRDefault="0049651B" w:rsidP="00157E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 xml:space="preserve">о видах и функциях климатических приборов </w:t>
      </w:r>
    </w:p>
    <w:p w:rsidR="00157EC1" w:rsidRDefault="00157EC1" w:rsidP="0049651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9651B" w:rsidRPr="00B3130A" w:rsidRDefault="0049651B" w:rsidP="0049651B">
      <w:pPr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«Технологическая система» </w:t>
      </w:r>
      <w:r w:rsidRPr="00B3130A">
        <w:rPr>
          <w:rFonts w:ascii="Times New Roman" w:hAnsi="Times New Roman" w:cs="Times New Roman"/>
          <w:sz w:val="28"/>
          <w:szCs w:val="28"/>
        </w:rPr>
        <w:t>(10 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Тема: Технологическая система как средство для</w:t>
      </w:r>
      <w:r w:rsidR="00B31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удовлетворения базовых потребностей человека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49651B" w:rsidRPr="00B3130A" w:rsidRDefault="0049651B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Технологическая система как средство для удовлетворения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базовых и социальных нужд человека.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Технологическая система, элемент и уровень технологической системы, подсистема, надсистема. Вход,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процесс и выход технологической системы. Последовательная, параллельная и комбинированная технологические системы. Управление технологической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системой (ручное,</w:t>
      </w:r>
      <w:r w:rsidR="00B3130A">
        <w:rPr>
          <w:rFonts w:ascii="Times New Roman" w:hAnsi="Times New Roman" w:cs="Times New Roman"/>
          <w:sz w:val="28"/>
          <w:szCs w:val="28"/>
        </w:rPr>
        <w:t xml:space="preserve"> автоматизированное, автоматиче</w:t>
      </w:r>
      <w:r w:rsidRPr="00B3130A">
        <w:rPr>
          <w:rFonts w:ascii="Times New Roman" w:hAnsi="Times New Roman" w:cs="Times New Roman"/>
          <w:sz w:val="28"/>
          <w:szCs w:val="28"/>
        </w:rPr>
        <w:t>ское). Обратная связь.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Ознакомление с технологическими системами.</w:t>
      </w:r>
    </w:p>
    <w:p w:rsidR="0049651B" w:rsidRPr="00B3130A" w:rsidRDefault="0049651B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 технологических системах, определение входа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 выхода в этих системах, перечисление имеющиеся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 них подсистем.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Тема: Системы автоматического управления.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Робототехника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Развитие технологических систем и последовательная передача функций управления и контроля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от человека технологической системе. Робототехника. Системы автоматического управления. Программирование работы устройств.</w:t>
      </w:r>
    </w:p>
    <w:p w:rsidR="0049651B" w:rsidRPr="00B3130A" w:rsidRDefault="0049651B" w:rsidP="0049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Ознакомление с автоматизированными и автоматическими устройствами.</w:t>
      </w:r>
    </w:p>
    <w:p w:rsidR="0049651B" w:rsidRPr="00B3130A" w:rsidRDefault="0049651B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 видах роботов; выяснение, для каких целей они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созданы человеком, какими способностями обладают</w:t>
      </w:r>
      <w:r w:rsidR="00AC0251" w:rsidRPr="00B3130A">
        <w:rPr>
          <w:rFonts w:ascii="Times New Roman" w:hAnsi="Times New Roman" w:cs="Times New Roman"/>
          <w:sz w:val="28"/>
          <w:szCs w:val="28"/>
        </w:rPr>
        <w:t>.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Тема: Техническая система и её элементы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AC0251" w:rsidRPr="00B3130A" w:rsidRDefault="00AC0251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Техническая система (подсистема, надсистема).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Основные части машин: двигатель, передаточный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механизм, рабочий (исполнительный) орган. Механизмы: цепной, зубчатый (зубчатая передача), реечный. Звенья переда</w:t>
      </w:r>
      <w:r w:rsidR="00B3130A">
        <w:rPr>
          <w:rFonts w:ascii="Times New Roman" w:hAnsi="Times New Roman" w:cs="Times New Roman"/>
          <w:sz w:val="28"/>
          <w:szCs w:val="28"/>
        </w:rPr>
        <w:t>чи: ведущее, ведомое. Передаточ</w:t>
      </w:r>
      <w:r w:rsidRPr="00B3130A">
        <w:rPr>
          <w:rFonts w:ascii="Times New Roman" w:hAnsi="Times New Roman" w:cs="Times New Roman"/>
          <w:sz w:val="28"/>
          <w:szCs w:val="28"/>
        </w:rPr>
        <w:t>ное отношение.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Ознакомление с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механизмами (передачами).</w:t>
      </w:r>
    </w:p>
    <w:p w:rsidR="00AC0251" w:rsidRPr="00B3130A" w:rsidRDefault="00AC0251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 технических системах, созданных человеком для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удовлетворения св</w:t>
      </w:r>
      <w:r w:rsidR="00B3130A">
        <w:rPr>
          <w:rFonts w:ascii="Times New Roman" w:hAnsi="Times New Roman" w:cs="Times New Roman"/>
          <w:sz w:val="28"/>
          <w:szCs w:val="28"/>
        </w:rPr>
        <w:t>оих базовых и социальных потреб</w:t>
      </w:r>
      <w:r w:rsidRPr="00B3130A">
        <w:rPr>
          <w:rFonts w:ascii="Times New Roman" w:hAnsi="Times New Roman" w:cs="Times New Roman"/>
          <w:sz w:val="28"/>
          <w:szCs w:val="28"/>
        </w:rPr>
        <w:t>ностей.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Тема: Анализ функций технических систем.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Морфологический анализ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Функция технической системы. Анализ функции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технической системы. Метод морфологического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анализа. Этапы морфологического анализа.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B3130A">
        <w:rPr>
          <w:rFonts w:ascii="Times New Roman" w:hAnsi="Times New Roman" w:cs="Times New Roman"/>
          <w:sz w:val="28"/>
          <w:szCs w:val="28"/>
        </w:rPr>
        <w:t>. Анализ функций технических систем.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Морфологический анализ технической системы.</w:t>
      </w:r>
    </w:p>
    <w:p w:rsidR="00AC0251" w:rsidRPr="00B3130A" w:rsidRDefault="00AC0251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об изобретателе метода морфологического анализа,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областях знаний, гд</w:t>
      </w:r>
      <w:r w:rsidR="00B3130A">
        <w:rPr>
          <w:rFonts w:ascii="Times New Roman" w:hAnsi="Times New Roman" w:cs="Times New Roman"/>
          <w:sz w:val="28"/>
          <w:szCs w:val="28"/>
        </w:rPr>
        <w:t>е этот метод применялся и позво</w:t>
      </w:r>
      <w:r w:rsidRPr="00B3130A">
        <w:rPr>
          <w:rFonts w:ascii="Times New Roman" w:hAnsi="Times New Roman" w:cs="Times New Roman"/>
          <w:sz w:val="28"/>
          <w:szCs w:val="28"/>
        </w:rPr>
        <w:t>лил успешно создать технические системы.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Тема: Моделирование механизмов технических</w:t>
      </w:r>
      <w:r w:rsidR="00B31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систем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Понятие моделирования технических систем. Виды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моделей (эвристические, натурные, математические).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Конструирование моделей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механизмов.</w:t>
      </w:r>
    </w:p>
    <w:p w:rsidR="00AC0251" w:rsidRPr="00B3130A" w:rsidRDefault="00AC0251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 видах моделей и областях деятельности человека,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 которых применяют моделирование различных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систем.</w:t>
      </w:r>
    </w:p>
    <w:p w:rsidR="00AC0251" w:rsidRPr="00B3130A" w:rsidRDefault="00AC0251" w:rsidP="00AC0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Раздел «Материальные технологии»</w:t>
      </w:r>
      <w:r w:rsidR="00B31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(24 ч)</w:t>
      </w:r>
    </w:p>
    <w:p w:rsidR="00AC0251" w:rsidRPr="00B3130A" w:rsidRDefault="00AC0251" w:rsidP="00AC025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  <w:proofErr w:type="gramStart"/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proofErr w:type="gramEnd"/>
      <w:r w:rsidRPr="00B3130A">
        <w:rPr>
          <w:rFonts w:ascii="Times New Roman" w:hAnsi="Times New Roman" w:cs="Times New Roman"/>
          <w:b/>
          <w:bCs/>
          <w:sz w:val="28"/>
          <w:szCs w:val="28"/>
        </w:rPr>
        <w:t>: Технологии обработки текстильных материалов</w:t>
      </w:r>
      <w:r w:rsidR="009872EF" w:rsidRPr="00B3130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Текстильное материаловедение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Общие свойства текстильных материалов: физические, эргономические, эстетические, технологические. Виды и свойства хлопчатобумажных и льняных тканей.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B3130A">
        <w:rPr>
          <w:rFonts w:ascii="Times New Roman" w:hAnsi="Times New Roman" w:cs="Times New Roman"/>
          <w:sz w:val="28"/>
          <w:szCs w:val="28"/>
        </w:rPr>
        <w:t>. Ознакомление со свойствами тканей из хлопка и льна.</w:t>
      </w:r>
    </w:p>
    <w:p w:rsidR="009872EF" w:rsidRPr="00B3130A" w:rsidRDefault="009872EF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 растениях, из</w:t>
      </w:r>
      <w:r w:rsidR="00B3130A">
        <w:rPr>
          <w:rFonts w:ascii="Times New Roman" w:hAnsi="Times New Roman" w:cs="Times New Roman"/>
          <w:sz w:val="28"/>
          <w:szCs w:val="28"/>
        </w:rPr>
        <w:t xml:space="preserve"> которых получают сырьё для тек</w:t>
      </w:r>
      <w:r w:rsidRPr="00B3130A">
        <w:rPr>
          <w:rFonts w:ascii="Times New Roman" w:hAnsi="Times New Roman" w:cs="Times New Roman"/>
          <w:sz w:val="28"/>
          <w:szCs w:val="28"/>
        </w:rPr>
        <w:t>стильных материалов.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Швейная машина </w:t>
      </w:r>
      <w:r w:rsidRPr="00B3130A">
        <w:rPr>
          <w:rFonts w:ascii="Times New Roman" w:hAnsi="Times New Roman" w:cs="Times New Roman"/>
          <w:sz w:val="28"/>
          <w:szCs w:val="28"/>
        </w:rPr>
        <w:t>(4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Подготовка швейной машины к работе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Современная бытовая швейная машина с электрическим приводом. Основные узлы швейной машины.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Организация рабочего места для выполнения машинных работ. Подготовка швейной машины к работе. Непо</w:t>
      </w:r>
      <w:r w:rsidR="00B3130A">
        <w:rPr>
          <w:rFonts w:ascii="Times New Roman" w:hAnsi="Times New Roman" w:cs="Times New Roman"/>
          <w:sz w:val="28"/>
          <w:szCs w:val="28"/>
        </w:rPr>
        <w:t xml:space="preserve">ладки, связанные с неправильной </w:t>
      </w:r>
      <w:r w:rsidRPr="00B3130A">
        <w:rPr>
          <w:rFonts w:ascii="Times New Roman" w:hAnsi="Times New Roman" w:cs="Times New Roman"/>
          <w:sz w:val="28"/>
          <w:szCs w:val="28"/>
        </w:rPr>
        <w:t>заправкой ниток.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Исследование режимов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работы швейной машины.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Приёмы работы на швейной машине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Приёмы работы на швейной машине: начало работы,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поворот строчки под углом, закрепление машинной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строчки в начале и конце работы, окончание работы.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Назначение и правила использования регулирующих м</w:t>
      </w:r>
      <w:r w:rsidR="00B3130A">
        <w:rPr>
          <w:rFonts w:ascii="Times New Roman" w:hAnsi="Times New Roman" w:cs="Times New Roman"/>
          <w:sz w:val="28"/>
          <w:szCs w:val="28"/>
        </w:rPr>
        <w:t xml:space="preserve">еханизмов: вид строчки, длина и </w:t>
      </w:r>
      <w:r w:rsidRPr="00B3130A">
        <w:rPr>
          <w:rFonts w:ascii="Times New Roman" w:hAnsi="Times New Roman" w:cs="Times New Roman"/>
          <w:sz w:val="28"/>
          <w:szCs w:val="28"/>
        </w:rPr>
        <w:t>ширина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стежка, скорость и направление шитья.</w:t>
      </w:r>
    </w:p>
    <w:p w:rsidR="009872EF" w:rsidRPr="00B3130A" w:rsidRDefault="009872EF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Исследование режимов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работы швейной машины.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>Тема: Технологические операции изготовления</w:t>
      </w:r>
      <w:r w:rsidR="00B31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швейных изделий </w:t>
      </w:r>
      <w:r w:rsidRPr="00B3130A">
        <w:rPr>
          <w:rFonts w:ascii="Times New Roman" w:hAnsi="Times New Roman" w:cs="Times New Roman"/>
          <w:sz w:val="28"/>
          <w:szCs w:val="28"/>
        </w:rPr>
        <w:t>(6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 xml:space="preserve">Классификация машинных швов: </w:t>
      </w:r>
      <w:proofErr w:type="gramStart"/>
      <w:r w:rsidRPr="00B3130A">
        <w:rPr>
          <w:rFonts w:ascii="Times New Roman" w:hAnsi="Times New Roman" w:cs="Times New Roman"/>
          <w:sz w:val="28"/>
          <w:szCs w:val="28"/>
        </w:rPr>
        <w:t>соединительные</w:t>
      </w:r>
      <w:proofErr w:type="gramEnd"/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 xml:space="preserve">(стачной шов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вразутюжку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 xml:space="preserve"> и стачной шов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взаутюж</w:t>
      </w:r>
      <w:r w:rsidR="00B3130A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="00B3130A">
        <w:rPr>
          <w:rFonts w:ascii="Times New Roman" w:hAnsi="Times New Roman" w:cs="Times New Roman"/>
          <w:sz w:val="28"/>
          <w:szCs w:val="28"/>
        </w:rPr>
        <w:t xml:space="preserve">), краевые (шов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 xml:space="preserve"> с открытым срезом,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 xml:space="preserve">шов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 xml:space="preserve"> с открытым обмётанным срезом,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шов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130A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="00B3130A">
        <w:rPr>
          <w:rFonts w:ascii="Times New Roman" w:hAnsi="Times New Roman" w:cs="Times New Roman"/>
          <w:sz w:val="28"/>
          <w:szCs w:val="28"/>
        </w:rPr>
        <w:t xml:space="preserve"> с закрытым срезом) и </w:t>
      </w:r>
      <w:r w:rsidRPr="00B3130A">
        <w:rPr>
          <w:rFonts w:ascii="Times New Roman" w:hAnsi="Times New Roman" w:cs="Times New Roman"/>
          <w:sz w:val="28"/>
          <w:szCs w:val="28"/>
        </w:rPr>
        <w:t>отделочные.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Требования к выполнению машинных работ. Основные операции при машинной обработке изделия: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предохранение срезов от осыпания — обмётывание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 xml:space="preserve">зигзагообразной строчкой и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оверлоком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>; постоянное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соединение деталей — стачивание; постоянное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закрепление подогнутого края — застрачивание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(с открытым и закрытым срезами). Удаление строчки временного назначения.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Изготовление образца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машинных работ.</w:t>
      </w:r>
    </w:p>
    <w:p w:rsidR="009872EF" w:rsidRPr="00B3130A" w:rsidRDefault="009872EF" w:rsidP="00B31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3130A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об истории создания швейной машины.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Конструирование одежды и аксессуаров </w:t>
      </w:r>
      <w:r w:rsidRPr="00B3130A">
        <w:rPr>
          <w:rFonts w:ascii="Times New Roman" w:hAnsi="Times New Roman" w:cs="Times New Roman"/>
          <w:sz w:val="28"/>
          <w:szCs w:val="28"/>
        </w:rPr>
        <w:t>(4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Снятие мерок для изготовления одежды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9872EF" w:rsidRPr="00B3130A" w:rsidRDefault="009872EF" w:rsidP="00B83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Понятия «одежда», «аксессуары». Классификация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одежды. Требования, предъявляемые к одежде.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Конструирование одежды и аксессуаров. Муляжный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 расчётный методы конструирования. Снятие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мерок для изготовления одежды.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Снятие мерок.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Изготовление выкройки швейного изделия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Технологическая последовательность изготовления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выкройки по своим меркам (на примере прямой</w:t>
      </w:r>
      <w:r w:rsidR="00B83D3C">
        <w:rPr>
          <w:rFonts w:ascii="Times New Roman" w:hAnsi="Times New Roman" w:cs="Times New Roman"/>
          <w:sz w:val="28"/>
          <w:szCs w:val="28"/>
        </w:rPr>
        <w:t xml:space="preserve"> юбки с </w:t>
      </w:r>
      <w:proofErr w:type="spellStart"/>
      <w:r w:rsidR="00B83D3C">
        <w:rPr>
          <w:rFonts w:ascii="Times New Roman" w:hAnsi="Times New Roman" w:cs="Times New Roman"/>
          <w:sz w:val="28"/>
          <w:szCs w:val="28"/>
        </w:rPr>
        <w:t>кулиской</w:t>
      </w:r>
      <w:proofErr w:type="spellEnd"/>
      <w:r w:rsidR="00B83D3C">
        <w:rPr>
          <w:rFonts w:ascii="Times New Roman" w:hAnsi="Times New Roman" w:cs="Times New Roman"/>
          <w:sz w:val="28"/>
          <w:szCs w:val="28"/>
        </w:rPr>
        <w:t xml:space="preserve"> для </w:t>
      </w:r>
      <w:r w:rsidRPr="00B3130A">
        <w:rPr>
          <w:rFonts w:ascii="Times New Roman" w:hAnsi="Times New Roman" w:cs="Times New Roman"/>
          <w:sz w:val="28"/>
          <w:szCs w:val="28"/>
        </w:rPr>
        <w:t>резинок). Подготовка выкройки к раскрою. Изготовление выкройки по заданным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размерам (на примере сумки). Копирование готовой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 xml:space="preserve">выкройки (на примере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бермуд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>). Профессия конструктор-модельер.</w:t>
      </w:r>
    </w:p>
    <w:p w:rsidR="009872EF" w:rsidRPr="00B3130A" w:rsidRDefault="009872EF" w:rsidP="009872EF">
      <w:pPr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Изготовление выкроек.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вязания крючком </w:t>
      </w:r>
      <w:r w:rsidRPr="00B3130A">
        <w:rPr>
          <w:rFonts w:ascii="Times New Roman" w:hAnsi="Times New Roman" w:cs="Times New Roman"/>
          <w:sz w:val="28"/>
          <w:szCs w:val="28"/>
        </w:rPr>
        <w:t>(8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Вязание полотна из столбиков без накида </w:t>
      </w:r>
      <w:r w:rsidRPr="00B3130A">
        <w:rPr>
          <w:rFonts w:ascii="Times New Roman" w:hAnsi="Times New Roman" w:cs="Times New Roman"/>
          <w:sz w:val="28"/>
          <w:szCs w:val="28"/>
        </w:rPr>
        <w:t>(4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Понятие «трикотаж». Вязаные изделия в современной моде. Материалы, инструменты, машины и автоматы для вязания.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Виды крючков. Правила подбора в зависимости от вида изделия и толщины нитки. Организация рабочего</w:t>
      </w:r>
      <w:r w:rsidR="00B83D3C">
        <w:rPr>
          <w:rFonts w:ascii="Times New Roman" w:hAnsi="Times New Roman" w:cs="Times New Roman"/>
          <w:sz w:val="28"/>
          <w:szCs w:val="28"/>
        </w:rPr>
        <w:t xml:space="preserve"> места при вязании. </w:t>
      </w:r>
      <w:r w:rsidRPr="00B3130A">
        <w:rPr>
          <w:rFonts w:ascii="Times New Roman" w:hAnsi="Times New Roman" w:cs="Times New Roman"/>
          <w:sz w:val="28"/>
          <w:szCs w:val="28"/>
        </w:rPr>
        <w:t>Основные виды петель при вязании крючком: начальная петля, воздушная петля,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 xml:space="preserve">цепочка воздушных петель, соединительный </w:t>
      </w:r>
      <w:r w:rsidRPr="00B3130A">
        <w:rPr>
          <w:rFonts w:ascii="Times New Roman" w:hAnsi="Times New Roman" w:cs="Times New Roman"/>
          <w:sz w:val="28"/>
          <w:szCs w:val="28"/>
        </w:rPr>
        <w:lastRenderedPageBreak/>
        <w:t>столбик,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 xml:space="preserve">столбик без накида, столбик с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накидом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>. Условные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обозначения, применяемые при вязании крючком.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Вязание полотна: начало вязания, вязание рядами,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основные способы вывязывания петель, закрепление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вязания.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Вывязывание полотна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из столбиков без накида несколькими способами.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Плотное вязание по кругу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Вязание по кругу. Основное кольцо, способы вязания по кругу: по спирали, кругами. Особенности вязания плоских форм и объемных фигур. Профессия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вязальщица текстильно-галантерейных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изделий.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Плотное вязание по кругу.</w:t>
      </w:r>
    </w:p>
    <w:p w:rsidR="00B83D3C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Ажурное вязание по кругу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2EF" w:rsidRPr="00B3130A" w:rsidRDefault="009872EF" w:rsidP="00987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Особенности ажурного вязания по кругу. Смена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ниток в многоцветном вязании крючком. Использование мотива «бабушкин квадрат» в изготовлении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трикотажных изделий.</w:t>
      </w:r>
    </w:p>
    <w:p w:rsidR="009872EF" w:rsidRPr="00B3130A" w:rsidRDefault="009872EF" w:rsidP="009872EF">
      <w:pPr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Ажурное вязание по кругу.</w:t>
      </w:r>
    </w:p>
    <w:p w:rsidR="009872EF" w:rsidRPr="00B3130A" w:rsidRDefault="009872EF" w:rsidP="009872EF">
      <w:pPr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кулинарной обработки пищевых продуктов» </w:t>
      </w:r>
      <w:r w:rsidRPr="00B3130A">
        <w:rPr>
          <w:rFonts w:ascii="Times New Roman" w:hAnsi="Times New Roman" w:cs="Times New Roman"/>
          <w:sz w:val="28"/>
          <w:szCs w:val="28"/>
        </w:rPr>
        <w:t>(10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приготовления блюд </w:t>
      </w:r>
      <w:r w:rsidRPr="00B3130A">
        <w:rPr>
          <w:rFonts w:ascii="Times New Roman" w:hAnsi="Times New Roman" w:cs="Times New Roman"/>
          <w:sz w:val="28"/>
          <w:szCs w:val="28"/>
        </w:rPr>
        <w:t>(10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Технология приготовления блюд из молока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 кисломолочных продуктов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C31B91" w:rsidRPr="00B3130A" w:rsidRDefault="00C31B91" w:rsidP="00B83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Значение молока и кисломолочных продуктов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 питании человека. Натуральное (цельное) молоко.</w:t>
      </w:r>
      <w:r w:rsidR="00B83D3C">
        <w:rPr>
          <w:rFonts w:ascii="Times New Roman" w:hAnsi="Times New Roman" w:cs="Times New Roman"/>
          <w:sz w:val="28"/>
          <w:szCs w:val="28"/>
        </w:rPr>
        <w:t xml:space="preserve">  Молочные продукты. </w:t>
      </w:r>
      <w:r w:rsidRPr="00B3130A">
        <w:rPr>
          <w:rFonts w:ascii="Times New Roman" w:hAnsi="Times New Roman" w:cs="Times New Roman"/>
          <w:sz w:val="28"/>
          <w:szCs w:val="28"/>
        </w:rPr>
        <w:t>Молочные консервы. Кисломолочные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продукты. Сыр. Методы определения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качества молока и молочных продуктов. Посуда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для приготовления блюд из молока и кисломолочных продуктов. Молочные супы и каши: технология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приготовления и требования к качеству. Подача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готовых блюд. Технология приготовления творога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 домашних условиях. Технология приготовления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блюд из кисломолочных продуктов.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B3130A">
        <w:rPr>
          <w:rFonts w:ascii="Times New Roman" w:hAnsi="Times New Roman" w:cs="Times New Roman"/>
          <w:sz w:val="28"/>
          <w:szCs w:val="28"/>
        </w:rPr>
        <w:t>. Определение качества молока и молочных продуктов.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Приготовление молочного супа, молочной каши или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блюда из творога.</w:t>
      </w:r>
    </w:p>
    <w:p w:rsidR="00C31B91" w:rsidRPr="00B83D3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Технология приготовления изделий</w:t>
      </w:r>
      <w:r w:rsidR="00B83D3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из жидкого теста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Виды блюд из жидкого теста. Продукты для приготовления жидкого теста. Пищевые разрыхлители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для теста. Оборудование, посуда и инвентарь для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замешивания теста и выпечки блинов. Технология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приготовления теста и изделий из него: блинов,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блинчиков с начинкой, оладий и блинного пирога.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Подача их к столу.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 xml:space="preserve">Определение качества мёда </w:t>
      </w:r>
      <w:proofErr w:type="gramStart"/>
      <w:r w:rsidRPr="00B3130A">
        <w:rPr>
          <w:rFonts w:ascii="Times New Roman" w:hAnsi="Times New Roman" w:cs="Times New Roman"/>
          <w:sz w:val="28"/>
          <w:szCs w:val="28"/>
        </w:rPr>
        <w:t>органолептическими</w:t>
      </w:r>
      <w:proofErr w:type="gramEnd"/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и лабораторными методами.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B3130A">
        <w:rPr>
          <w:rFonts w:ascii="Times New Roman" w:hAnsi="Times New Roman" w:cs="Times New Roman"/>
          <w:sz w:val="28"/>
          <w:szCs w:val="28"/>
        </w:rPr>
        <w:t>. Определение качества мёда.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Приготовление изделий из жидкого теста.</w:t>
      </w:r>
    </w:p>
    <w:p w:rsidR="00C31B91" w:rsidRPr="00B83D3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Технология приготовления блюд из сырых</w:t>
      </w:r>
      <w:r w:rsidR="00B83D3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овощей и фруктов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lastRenderedPageBreak/>
        <w:t>Пищевая (питательная) ценность овощей и фруктов. Содержание влаги в продуктах, её влияние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на качество и сохранность продуктов. Способы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хранения овощей и фруктов. Свежезамороженные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овощи. Подготовка к заморозке, хранение и условия кулинарного использования свежезамороженных продуктов.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Влияние экологии окружающей среды на качество</w:t>
      </w:r>
      <w:r w:rsidR="00B83D3C">
        <w:rPr>
          <w:rFonts w:ascii="Times New Roman" w:hAnsi="Times New Roman" w:cs="Times New Roman"/>
          <w:sz w:val="28"/>
          <w:szCs w:val="28"/>
        </w:rPr>
        <w:t xml:space="preserve"> овощей и </w:t>
      </w:r>
      <w:r w:rsidRPr="00B3130A">
        <w:rPr>
          <w:rFonts w:ascii="Times New Roman" w:hAnsi="Times New Roman" w:cs="Times New Roman"/>
          <w:sz w:val="28"/>
          <w:szCs w:val="28"/>
        </w:rPr>
        <w:t>фрукто</w:t>
      </w:r>
      <w:r w:rsidR="00B83D3C">
        <w:rPr>
          <w:rFonts w:ascii="Times New Roman" w:hAnsi="Times New Roman" w:cs="Times New Roman"/>
          <w:sz w:val="28"/>
          <w:szCs w:val="28"/>
        </w:rPr>
        <w:t>в. Определение доброкачественно</w:t>
      </w:r>
      <w:r w:rsidRPr="00B3130A">
        <w:rPr>
          <w:rFonts w:ascii="Times New Roman" w:hAnsi="Times New Roman" w:cs="Times New Roman"/>
          <w:sz w:val="28"/>
          <w:szCs w:val="28"/>
        </w:rPr>
        <w:t>сти овощей по внешнему виду. Методы определения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количества нитратов в овощах с помощью измерительных приборов в химических лабораториях, с помощью бумажных индикаторов в домашних условиях. Способы удаления лишних нитратов из овощей.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Общие правила механической кулинарной обработки овощей.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Правила кулинарной обработки, обеспечивающие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сохранение цвета овощей и содержания витаминов.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Правила измельчения овощей, наиболее распространённые формы нарезки овощей. Инструменты и приспособления для нарезки.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Использование салатов в качестве самостоятельных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блюд и гарниров к мясным и рыбным блюдам.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Технология приготовления салата из сырых овощей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(фруктов). Украшение готовых блюд продуктами,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входящими в состав салатов, зеленью.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B3130A">
        <w:rPr>
          <w:rFonts w:ascii="Times New Roman" w:hAnsi="Times New Roman" w:cs="Times New Roman"/>
          <w:sz w:val="28"/>
          <w:szCs w:val="28"/>
        </w:rPr>
        <w:t>. Определение содержания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нитратов.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Приготовление салата из сырых овощей.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Тепловая кулинарная обработка овощей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Значение и виды тепловой обработки продуктов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 xml:space="preserve">(варка,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припускание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бланширование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>, жарение,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пассерование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 xml:space="preserve">, тушение,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запекание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>). Преимущества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 недостатки различных способов тепловой обработки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овощей. Технология приготовления салатов</w:t>
      </w:r>
    </w:p>
    <w:p w:rsidR="00C31B91" w:rsidRPr="00B3130A" w:rsidRDefault="00C31B91" w:rsidP="00B83D3C">
      <w:pPr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и винегретов из варёных овощей. Условия варки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овощей для салатов 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винегретов, способствующие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сохранению питательных веществ и витаминов.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Требования к качеству и оформлению готовых блюд.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Приготовление блюда из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варёных овощей.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 изучение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информации о технологиях варки на пару, значении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слова «винегрет».</w:t>
      </w:r>
    </w:p>
    <w:p w:rsidR="00C31B91" w:rsidRPr="00B83D3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Технология приготовления блюд из рыбы</w:t>
      </w:r>
      <w:r w:rsidR="00B83D3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 морепродуктов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Пищевая ценность рыбы. Содержание в ней белков,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жиров, углеводов, витаминов. Виды рыбы. Марки</w:t>
      </w:r>
      <w:r w:rsidR="00B83D3C">
        <w:rPr>
          <w:rFonts w:ascii="Times New Roman" w:hAnsi="Times New Roman" w:cs="Times New Roman"/>
          <w:sz w:val="28"/>
          <w:szCs w:val="28"/>
        </w:rPr>
        <w:t xml:space="preserve">ровка консервов. </w:t>
      </w:r>
      <w:r w:rsidRPr="00B3130A">
        <w:rPr>
          <w:rFonts w:ascii="Times New Roman" w:hAnsi="Times New Roman" w:cs="Times New Roman"/>
          <w:sz w:val="28"/>
          <w:szCs w:val="28"/>
        </w:rPr>
        <w:t>Признаки доброкачественности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рыбы. Условия и сроки хранения рыбной продукции. Разделка рыбы. Санитарные требования при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обработке рыбы.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Тепловая обработка рыбы. Технология приготовления блюд из рыбы. Подача готовых блюд. Требования к качеству готовых блюд.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Пищевая ценность нерыбных продуктов моря.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Содержание в них белков, жиров, углеводов, витаминов. Виды нерыбных продуктов моря, продуктов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из них.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Технология приготовления блюд из нерыбных продуктов моря. Подача готовых блюд. Требования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к качеству готовых блюд.</w:t>
      </w:r>
    </w:p>
    <w:p w:rsidR="00B83D3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B3130A">
        <w:rPr>
          <w:rFonts w:ascii="Times New Roman" w:hAnsi="Times New Roman" w:cs="Times New Roman"/>
          <w:sz w:val="28"/>
          <w:szCs w:val="28"/>
        </w:rPr>
        <w:t>. Определение свежести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рыбы. Приготовление блюда из рыбы. Определение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качества термической обработки рыбных блюд.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Приготовление блюда из морепродуктов.</w:t>
      </w:r>
    </w:p>
    <w:p w:rsidR="00C31B91" w:rsidRPr="00B3130A" w:rsidRDefault="00C31B91" w:rsidP="00B83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 xml:space="preserve"> 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 загрязнении Мирового океана; значении понятий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«рыба паровая», «рыба тельная», «рыба чинёная»,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«рыба заливная», «строганина».</w:t>
      </w:r>
    </w:p>
    <w:p w:rsidR="00B83D3C" w:rsidRDefault="00B83D3C" w:rsidP="00C31B9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31B91" w:rsidRPr="00B3130A" w:rsidRDefault="00C31B91" w:rsidP="00C31B91">
      <w:pPr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«Технологии растениеводства и животноводства» </w:t>
      </w:r>
      <w:r w:rsidRPr="00B3130A">
        <w:rPr>
          <w:rFonts w:ascii="Times New Roman" w:hAnsi="Times New Roman" w:cs="Times New Roman"/>
          <w:sz w:val="28"/>
          <w:szCs w:val="28"/>
        </w:rPr>
        <w:t>(8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Растениеводство </w:t>
      </w:r>
      <w:r w:rsidRPr="00B3130A">
        <w:rPr>
          <w:rFonts w:ascii="Times New Roman" w:hAnsi="Times New Roman" w:cs="Times New Roman"/>
          <w:sz w:val="28"/>
          <w:szCs w:val="28"/>
        </w:rPr>
        <w:t>(6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Обработка почвы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Состав и свойства почвы. Подготовка почвы под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посадку. Агротехнические приёмы обработки: основная, предпосевная и послепосевная. Профессия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агроном.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Подготовка почвы к осенней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обработке.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о почвенных загрязнениях, эрозии почвы.</w:t>
      </w:r>
    </w:p>
    <w:p w:rsidR="00C31B91" w:rsidRPr="00B83D3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Технологии посева, посадки и ухода</w:t>
      </w:r>
      <w:r w:rsidR="00B83D3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 культурными растениями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Технология подготовки семян к посеву: сортировка,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прогревание, протравливание, закаливание, замачивание и проращивание, обработка стимуляторами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роста, посев семян на бумаге.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Технологии посева семян и посадки культурных ра</w:t>
      </w:r>
      <w:proofErr w:type="gramStart"/>
      <w:r w:rsidRPr="00B3130A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тений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3130A">
        <w:rPr>
          <w:rFonts w:ascii="Times New Roman" w:hAnsi="Times New Roman" w:cs="Times New Roman"/>
          <w:sz w:val="28"/>
          <w:szCs w:val="28"/>
        </w:rPr>
        <w:t>Рассадный</w:t>
      </w:r>
      <w:proofErr w:type="gramEnd"/>
      <w:r w:rsidRPr="00B3130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130A">
        <w:rPr>
          <w:rFonts w:ascii="Times New Roman" w:hAnsi="Times New Roman" w:cs="Times New Roman"/>
          <w:sz w:val="28"/>
          <w:szCs w:val="28"/>
        </w:rPr>
        <w:t>безрассадный</w:t>
      </w:r>
      <w:proofErr w:type="spellEnd"/>
      <w:r w:rsidRPr="00B3130A">
        <w:rPr>
          <w:rFonts w:ascii="Times New Roman" w:hAnsi="Times New Roman" w:cs="Times New Roman"/>
          <w:sz w:val="28"/>
          <w:szCs w:val="28"/>
        </w:rPr>
        <w:t xml:space="preserve"> способы посадки.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Технологии ухода за растениями в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течение вегетаци</w:t>
      </w:r>
      <w:r w:rsidR="00B83D3C">
        <w:rPr>
          <w:rFonts w:ascii="Times New Roman" w:hAnsi="Times New Roman" w:cs="Times New Roman"/>
          <w:sz w:val="28"/>
          <w:szCs w:val="28"/>
        </w:rPr>
        <w:t xml:space="preserve">онного периода: прополка, </w:t>
      </w:r>
      <w:r w:rsidRPr="00B3130A">
        <w:rPr>
          <w:rFonts w:ascii="Times New Roman" w:hAnsi="Times New Roman" w:cs="Times New Roman"/>
          <w:sz w:val="28"/>
          <w:szCs w:val="28"/>
        </w:rPr>
        <w:t>прореживание, полив,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рыхление, обработка от вредителей и болезней, подкормка.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Ручные инструменты для ухода за растениями.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Механизированный уход за растениями.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 xml:space="preserve">Практические работы. </w:t>
      </w:r>
      <w:r w:rsidRPr="00B3130A">
        <w:rPr>
          <w:rFonts w:ascii="Times New Roman" w:hAnsi="Times New Roman" w:cs="Times New Roman"/>
          <w:sz w:val="28"/>
          <w:szCs w:val="28"/>
        </w:rPr>
        <w:t>Проращивание семян овощных культур.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Прополка всходов овощных или цветочных культур.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Поиск информации об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агротехнических мероприятиях по борьбе с сорняками на садовом участке.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Технологии уборки урожая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Технологии механизированной уборки овощных</w:t>
      </w:r>
      <w:r w:rsidR="00B83D3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культур. Технологии хранения и переработки урожая овощей и фруктов: охлаждение, замораживание, сушка. Технологии получения семян культурных растений. Отрасль растениеводства — семеноводство. Правила сбора семенного материала.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B3130A">
        <w:rPr>
          <w:rFonts w:ascii="Times New Roman" w:hAnsi="Times New Roman" w:cs="Times New Roman"/>
          <w:sz w:val="28"/>
          <w:szCs w:val="28"/>
        </w:rPr>
        <w:t>. Уборка урожая корнеплодов</w:t>
      </w:r>
      <w:r w:rsidR="006F3C0C">
        <w:rPr>
          <w:rFonts w:ascii="Times New Roman" w:hAnsi="Times New Roman" w:cs="Times New Roman"/>
          <w:sz w:val="28"/>
          <w:szCs w:val="28"/>
        </w:rPr>
        <w:t>.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Тема: Животноводство </w:t>
      </w:r>
      <w:r w:rsidRPr="00B3130A">
        <w:rPr>
          <w:rFonts w:ascii="Times New Roman" w:hAnsi="Times New Roman" w:cs="Times New Roman"/>
          <w:sz w:val="28"/>
          <w:szCs w:val="28"/>
        </w:rPr>
        <w:t>(2 ч)</w:t>
      </w:r>
    </w:p>
    <w:p w:rsidR="00C31B91" w:rsidRPr="00B3130A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sz w:val="28"/>
          <w:szCs w:val="28"/>
        </w:rPr>
        <w:t>Содержание животных как элемент технологии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преобразования животных организмов в интересах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человека. Строительство и оборудование помещений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для животных, технические устройства, обеспечивающие</w:t>
      </w:r>
      <w:r w:rsidR="006F3C0C">
        <w:rPr>
          <w:rFonts w:ascii="Times New Roman" w:hAnsi="Times New Roman" w:cs="Times New Roman"/>
          <w:sz w:val="28"/>
          <w:szCs w:val="28"/>
        </w:rPr>
        <w:t xml:space="preserve"> необходимые условия содержания </w:t>
      </w:r>
      <w:r w:rsidRPr="00B3130A">
        <w:rPr>
          <w:rFonts w:ascii="Times New Roman" w:hAnsi="Times New Roman" w:cs="Times New Roman"/>
          <w:sz w:val="28"/>
          <w:szCs w:val="28"/>
        </w:rPr>
        <w:t>животных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и уход за ними. Содержание собаки в городской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квартире. Выполнение гигиенических процедур,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уход за шерстью. Содержание собаки вне дома.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Условия для выгула собак.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Бездомные собаки как угроза ухудшения санитар</w:t>
      </w:r>
      <w:r w:rsidR="006F3C0C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="006F3C0C">
        <w:rPr>
          <w:rFonts w:ascii="Times New Roman" w:hAnsi="Times New Roman" w:cs="Times New Roman"/>
          <w:sz w:val="28"/>
          <w:szCs w:val="28"/>
        </w:rPr>
        <w:t>-</w:t>
      </w:r>
      <w:r w:rsidRPr="00B3130A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B3130A">
        <w:rPr>
          <w:rFonts w:ascii="Times New Roman" w:hAnsi="Times New Roman" w:cs="Times New Roman"/>
          <w:sz w:val="28"/>
          <w:szCs w:val="28"/>
        </w:rPr>
        <w:t>пидемиологической обстановки города. Бездомные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животные как социальная проблема. Профессия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кинолог.</w:t>
      </w:r>
    </w:p>
    <w:p w:rsidR="00C31B91" w:rsidRPr="00B3130A" w:rsidRDefault="00C31B91" w:rsidP="006F3C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B3130A">
        <w:rPr>
          <w:rFonts w:ascii="Times New Roman" w:hAnsi="Times New Roman" w:cs="Times New Roman"/>
          <w:sz w:val="28"/>
          <w:szCs w:val="28"/>
        </w:rPr>
        <w:t>. Изучение причин появления бездомных собак в микрорайоне проживания. Проектирование и изготовление простейшего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технического устройства, обеспечивающего условия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B3130A">
        <w:rPr>
          <w:rFonts w:ascii="Times New Roman" w:hAnsi="Times New Roman" w:cs="Times New Roman"/>
          <w:sz w:val="28"/>
          <w:szCs w:val="28"/>
        </w:rPr>
        <w:t>содержания животных и облегчающее уход за ними.</w:t>
      </w:r>
    </w:p>
    <w:p w:rsidR="00C31B91" w:rsidRPr="00B3130A" w:rsidRDefault="00C31B91" w:rsidP="00C31B91">
      <w:pPr>
        <w:rPr>
          <w:rFonts w:ascii="Times New Roman" w:hAnsi="Times New Roman" w:cs="Times New Roman"/>
          <w:sz w:val="28"/>
          <w:szCs w:val="28"/>
        </w:rPr>
      </w:pPr>
      <w:r w:rsidRPr="00B3130A">
        <w:rPr>
          <w:rFonts w:ascii="Times New Roman" w:hAnsi="Times New Roman" w:cs="Times New Roman"/>
          <w:b/>
          <w:bCs/>
          <w:sz w:val="28"/>
          <w:szCs w:val="28"/>
        </w:rPr>
        <w:t xml:space="preserve">Раздел «Исследовательская и созидательная деятельность» </w:t>
      </w:r>
      <w:r w:rsidRPr="00B3130A">
        <w:rPr>
          <w:rFonts w:ascii="Times New Roman" w:hAnsi="Times New Roman" w:cs="Times New Roman"/>
          <w:sz w:val="28"/>
          <w:szCs w:val="28"/>
        </w:rPr>
        <w:t>(8 ч)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Тема: Разработка и реализация творческого</w:t>
      </w:r>
      <w:r w:rsidR="006F3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проекта </w:t>
      </w:r>
      <w:r w:rsidRPr="006F3C0C">
        <w:rPr>
          <w:rFonts w:ascii="Times New Roman" w:hAnsi="Times New Roman" w:cs="Times New Roman"/>
          <w:sz w:val="28"/>
          <w:szCs w:val="28"/>
        </w:rPr>
        <w:t>(8 ч)</w:t>
      </w:r>
    </w:p>
    <w:p w:rsidR="00C31B91" w:rsidRPr="006F3C0C" w:rsidRDefault="00C31B91" w:rsidP="006F3C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Разработка и реализация этапов выполнения творческого проекта. Разработка технического задания.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Выполнение требований к готовому изделию. Расчёт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затрат на изгото</w:t>
      </w:r>
      <w:r w:rsidR="006F3C0C">
        <w:rPr>
          <w:rFonts w:ascii="Times New Roman" w:hAnsi="Times New Roman" w:cs="Times New Roman"/>
          <w:sz w:val="28"/>
          <w:szCs w:val="28"/>
        </w:rPr>
        <w:t>вление проекта. Разработка элек</w:t>
      </w:r>
      <w:r w:rsidRPr="006F3C0C">
        <w:rPr>
          <w:rFonts w:ascii="Times New Roman" w:hAnsi="Times New Roman" w:cs="Times New Roman"/>
          <w:sz w:val="28"/>
          <w:szCs w:val="28"/>
        </w:rPr>
        <w:t>тронной презентации. Защита творческого проекта.</w:t>
      </w:r>
    </w:p>
    <w:p w:rsidR="006F3C0C" w:rsidRDefault="006F3C0C" w:rsidP="00C31B91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50AE9" w:rsidRPr="00EA550A" w:rsidRDefault="00450AE9" w:rsidP="00450AE9">
      <w:pPr>
        <w:rPr>
          <w:rFonts w:ascii="Times New Roman" w:hAnsi="Times New Roman" w:cs="Times New Roman"/>
          <w:sz w:val="24"/>
          <w:szCs w:val="24"/>
        </w:rPr>
      </w:pPr>
    </w:p>
    <w:p w:rsidR="00450AE9" w:rsidRPr="00EA550A" w:rsidRDefault="00450AE9" w:rsidP="00450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50A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>
        <w:rPr>
          <w:rFonts w:ascii="Times New Roman" w:hAnsi="Times New Roman" w:cs="Times New Roman"/>
          <w:color w:val="000000"/>
          <w:sz w:val="24"/>
          <w:szCs w:val="24"/>
        </w:rPr>
        <w:t>ческое планирование 6</w:t>
      </w:r>
      <w:r w:rsidRPr="00EA550A">
        <w:rPr>
          <w:rFonts w:ascii="Times New Roman" w:hAnsi="Times New Roman" w:cs="Times New Roman"/>
          <w:color w:val="000000"/>
          <w:sz w:val="24"/>
          <w:szCs w:val="24"/>
        </w:rPr>
        <w:t xml:space="preserve"> класс - 35</w:t>
      </w:r>
      <w:r w:rsidRPr="00EA55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</w:t>
      </w:r>
    </w:p>
    <w:tbl>
      <w:tblPr>
        <w:tblW w:w="1549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"/>
        <w:gridCol w:w="6853"/>
        <w:gridCol w:w="1843"/>
        <w:gridCol w:w="2126"/>
        <w:gridCol w:w="2558"/>
        <w:gridCol w:w="1128"/>
      </w:tblGrid>
      <w:tr w:rsidR="00450AE9" w:rsidRPr="00EA550A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EA550A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EA550A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EA550A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EA550A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Планируемая дата проведения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EA550A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 дата проведения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EA550A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450AE9" w:rsidRPr="009D0650" w:rsidTr="00BF52F0">
        <w:tc>
          <w:tcPr>
            <w:tcW w:w="15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возведения, ремонта и содержания зданий и сооружений» </w:t>
            </w:r>
            <w:r w:rsidRPr="009D0650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возведения зданий и сооружений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и содержание зданий и сооружений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Энергетическое обеспечение зданий. Энергосбережение в быту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в сфере быта» </w:t>
            </w:r>
            <w:r w:rsidRPr="009D0650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Планировка помещений жилого дома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Тема: Освещение жилого помещения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Тема: Экология жилища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«Технологическая система» </w:t>
            </w:r>
            <w:r w:rsidRPr="009D0650">
              <w:rPr>
                <w:rFonts w:ascii="Times New Roman" w:hAnsi="Times New Roman" w:cs="Times New Roman"/>
                <w:sz w:val="24"/>
                <w:szCs w:val="24"/>
              </w:rPr>
              <w:t>(5ч)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Технологическая система как средство для удовлетворения базовых потребностей 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автоматического управления. Робототехника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Техническая система и её элементы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функций технических систем. Морфологический анализ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Моделирование механизмов технических  систем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кулинарной обработки пищевых продуктов» </w:t>
            </w:r>
            <w:r w:rsidRPr="009D0650">
              <w:rPr>
                <w:rFonts w:ascii="Times New Roman" w:hAnsi="Times New Roman" w:cs="Times New Roman"/>
                <w:sz w:val="24"/>
                <w:szCs w:val="24"/>
              </w:rPr>
              <w:t>(5 ч)</w:t>
            </w: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приготовления блюд из молока и кисломолочных продуктов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приготовления изделий из жидкого теста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приготовления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блюд из сырых овощей и фруктов.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Тепловая кулинарная обработка овощей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приготовления блюд из рыбы и морепродуктов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«Материальные технологии»</w:t>
            </w:r>
            <w:r w:rsidRPr="009D0650">
              <w:rPr>
                <w:rFonts w:ascii="Times New Roman" w:hAnsi="Times New Roman" w:cs="Times New Roman"/>
                <w:sz w:val="24"/>
                <w:szCs w:val="24"/>
              </w:rPr>
              <w:t>(24 ч)</w:t>
            </w:r>
          </w:p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</w:t>
            </w:r>
            <w:proofErr w:type="gramStart"/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: Технологии обработки текстильных материалов</w:t>
            </w: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Швейная машина.</w:t>
            </w:r>
            <w:r w:rsidRPr="009D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швейной машины к работе.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Приёмы работы на швейной машине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Технологические операции изготовления швейных изделий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D0650">
              <w:rPr>
                <w:rFonts w:ascii="Times New Roman" w:hAnsi="Times New Roman" w:cs="Times New Roman"/>
                <w:sz w:val="24"/>
                <w:szCs w:val="24"/>
              </w:rPr>
              <w:t xml:space="preserve"> Соединительные, краевые швы.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 при машинной обработке изделия.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к выполнению машинных работ.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одежды и аксессуаров</w:t>
            </w:r>
          </w:p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Снятие мерок для изготовления одежды.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Изготовление выкройки швейного изделия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Запуск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вязания крючком. Инструменты, условные обозначения.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Запуск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Вязание полотна из столбиков без накида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Плотное вязание по кругу. Плоские фигуры.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Плотное вязание по кругу. Объемные фигуры.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Ажурное вязание по кругу.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Ажурное вязание по кругу «Бабушкин квадрат»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над проектом, проектным изделием.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творческого 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растениеводства и животноводства» </w:t>
            </w:r>
            <w:r w:rsidRPr="009D0650">
              <w:rPr>
                <w:rFonts w:ascii="Times New Roman" w:hAnsi="Times New Roman" w:cs="Times New Roman"/>
                <w:sz w:val="24"/>
                <w:szCs w:val="24"/>
              </w:rPr>
              <w:t>(8 ч)</w:t>
            </w: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Растениеводство.</w:t>
            </w:r>
            <w:r w:rsidRPr="009D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Обработка почвы.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Технологии посева, посадки и ухода за культурными растениями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Технологии уборки урожая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Тема: Животноводство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9D065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9D065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0AE9" w:rsidRPr="009D0650" w:rsidRDefault="00450AE9" w:rsidP="00450AE9">
      <w:pPr>
        <w:tabs>
          <w:tab w:val="left" w:pos="5233"/>
        </w:tabs>
        <w:rPr>
          <w:rFonts w:ascii="Times New Roman" w:hAnsi="Times New Roman" w:cs="Times New Roman"/>
          <w:sz w:val="24"/>
          <w:szCs w:val="24"/>
        </w:rPr>
      </w:pPr>
    </w:p>
    <w:p w:rsidR="00157EC1" w:rsidRDefault="00157EC1" w:rsidP="00C31B91">
      <w:pPr>
        <w:rPr>
          <w:color w:val="191919"/>
        </w:rPr>
      </w:pPr>
    </w:p>
    <w:p w:rsidR="00C31B91" w:rsidRPr="00157EC1" w:rsidRDefault="0084006D" w:rsidP="00C31B9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157EC1">
        <w:rPr>
          <w:rFonts w:ascii="Times New Roman" w:hAnsi="Times New Roman" w:cs="Times New Roman"/>
          <w:color w:val="191919"/>
          <w:sz w:val="28"/>
          <w:szCs w:val="28"/>
        </w:rPr>
        <w:t xml:space="preserve">Содержание учебного предмета «Технология» </w:t>
      </w:r>
      <w:r w:rsidR="00C31B91" w:rsidRPr="00157EC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31B91" w:rsidRPr="00EF6684">
        <w:rPr>
          <w:rFonts w:ascii="Times New Roman" w:hAnsi="Times New Roman" w:cs="Times New Roman"/>
          <w:color w:val="000000" w:themeColor="text1"/>
          <w:sz w:val="28"/>
          <w:szCs w:val="28"/>
        </w:rPr>
        <w:t>7 КЛАСС</w:t>
      </w:r>
    </w:p>
    <w:p w:rsidR="00C31B91" w:rsidRPr="006F3C0C" w:rsidRDefault="00C31B91" w:rsidP="00C31B91">
      <w:pPr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получения современных материалов» </w:t>
      </w:r>
      <w:r w:rsidRPr="006F3C0C">
        <w:rPr>
          <w:rFonts w:ascii="Times New Roman" w:hAnsi="Times New Roman" w:cs="Times New Roman"/>
          <w:sz w:val="28"/>
          <w:szCs w:val="28"/>
        </w:rPr>
        <w:t>(4 ч)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Технология изготовления изделий из порошков (порошковая металлургия)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Понятие «порошковая металлургия». Технологический процесс получения деталей из порошков. Металлокерамика, твёрдые сплавы, пористые металлы</w:t>
      </w:r>
      <w:proofErr w:type="gramStart"/>
      <w:r w:rsidRPr="006F3C0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81566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Область применения изделий порошковой металлургии.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Пластики и керамика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lastRenderedPageBreak/>
        <w:t xml:space="preserve">Пластики и керамика как материалы, альтернативные металлам. Область применения пластмасс, керамики,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биокерамики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>, углеродистого волокна. Экологические проблемы утилизации отходов пластмасс.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Ознакомление с образцами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изделий из порошков.</w:t>
      </w:r>
    </w:p>
    <w:p w:rsidR="00C31B91" w:rsidRPr="006F3C0C" w:rsidRDefault="00C31B91" w:rsidP="006F3C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Подготовка к образовательному путешествию (экскурсии) на современное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предприятие города (региона).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Композитные материалы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C31B91" w:rsidRPr="006F3C0C" w:rsidRDefault="00C31B91" w:rsidP="006F3C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Композитные материалы. Стеклопластики. Биметаллы. Назначени</w:t>
      </w:r>
      <w:r w:rsidR="006F3C0C">
        <w:rPr>
          <w:rFonts w:ascii="Times New Roman" w:hAnsi="Times New Roman" w:cs="Times New Roman"/>
          <w:sz w:val="28"/>
          <w:szCs w:val="28"/>
        </w:rPr>
        <w:t>е и область применения композит</w:t>
      </w:r>
      <w:r w:rsidRPr="006F3C0C">
        <w:rPr>
          <w:rFonts w:ascii="Times New Roman" w:hAnsi="Times New Roman" w:cs="Times New Roman"/>
          <w:sz w:val="28"/>
          <w:szCs w:val="28"/>
        </w:rPr>
        <w:t>ных материалов.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нанесения защитных и декоративных покрытий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Защитные и декоративные покрытия, технология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 xml:space="preserve">их нанесения. Хромирование, никелирование,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цинкование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>. Формирование покрытий методом напыления (плазменного, газопламенного).</w:t>
      </w:r>
    </w:p>
    <w:p w:rsidR="00C31B91" w:rsidRPr="006F3C0C" w:rsidRDefault="00C31B91" w:rsidP="00C3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6F3C0C">
        <w:rPr>
          <w:rFonts w:ascii="Times New Roman" w:hAnsi="Times New Roman" w:cs="Times New Roman"/>
          <w:sz w:val="28"/>
          <w:szCs w:val="28"/>
        </w:rPr>
        <w:t>. Ознакомление с образцами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изделий из композитных материалов и изделий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с защитными и декоративными покрытиями.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Обсуждение результатов образовательного путешествия.</w:t>
      </w:r>
    </w:p>
    <w:p w:rsidR="00C31B91" w:rsidRPr="006F3C0C" w:rsidRDefault="00C31B91" w:rsidP="00C31B91">
      <w:pPr>
        <w:rPr>
          <w:rFonts w:ascii="Times New Roman" w:hAnsi="Times New Roman" w:cs="Times New Roman"/>
          <w:sz w:val="28"/>
          <w:szCs w:val="28"/>
        </w:rPr>
      </w:pPr>
    </w:p>
    <w:p w:rsidR="009872EF" w:rsidRPr="006F3C0C" w:rsidRDefault="00867614" w:rsidP="009872EF">
      <w:pPr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Раздел «Современные информационные технологии» </w:t>
      </w:r>
      <w:r w:rsidR="000A6E5B">
        <w:rPr>
          <w:rFonts w:ascii="Times New Roman" w:hAnsi="Times New Roman" w:cs="Times New Roman"/>
          <w:sz w:val="28"/>
          <w:szCs w:val="28"/>
        </w:rPr>
        <w:t>(3</w:t>
      </w:r>
      <w:r w:rsidRPr="006F3C0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>Тема: Понятие об информационных технологиях</w:t>
      </w:r>
      <w:r w:rsidR="006F3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Понятие «информационные технологии». Области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применения информационных технологий. Электронные документы, цифровое телевидение, цифровая фотография, Интернет, социальные сети, виртуальная реальность.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 xml:space="preserve">о технологиях передачи информации в XIX </w:t>
      </w:r>
      <w:proofErr w:type="gramStart"/>
      <w:r w:rsidRPr="006F3C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F3C0C">
        <w:rPr>
          <w:rFonts w:ascii="Times New Roman" w:hAnsi="Times New Roman" w:cs="Times New Roman"/>
          <w:sz w:val="28"/>
          <w:szCs w:val="28"/>
        </w:rPr>
        <w:t>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Компьютерное трёхмерное проектирование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Компьютерное трёхмерное проектирование. Компьютерная графика. 3D-моделирование. Редакторы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компьютерного трёхмерного проектирования (3D-редакторы). Профессии в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сфере информационных технологий: сетевой администратор, системный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="00D81566">
        <w:rPr>
          <w:rFonts w:ascii="Times New Roman" w:hAnsi="Times New Roman" w:cs="Times New Roman"/>
          <w:sz w:val="28"/>
          <w:szCs w:val="28"/>
        </w:rPr>
        <w:t xml:space="preserve">аналитик, </w:t>
      </w:r>
      <w:proofErr w:type="spellStart"/>
      <w:r w:rsidR="00D81566">
        <w:rPr>
          <w:rFonts w:ascii="Times New Roman" w:hAnsi="Times New Roman" w:cs="Times New Roman"/>
          <w:sz w:val="28"/>
          <w:szCs w:val="28"/>
        </w:rPr>
        <w:t>веб-разработчик</w:t>
      </w:r>
      <w:proofErr w:type="spellEnd"/>
      <w:r w:rsidR="00D815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81566">
        <w:rPr>
          <w:rFonts w:ascii="Times New Roman" w:hAnsi="Times New Roman" w:cs="Times New Roman"/>
          <w:sz w:val="28"/>
          <w:szCs w:val="28"/>
        </w:rPr>
        <w:t>веб</w:t>
      </w:r>
      <w:r w:rsidRPr="006F3C0C">
        <w:rPr>
          <w:rFonts w:ascii="Times New Roman" w:hAnsi="Times New Roman" w:cs="Times New Roman"/>
          <w:sz w:val="28"/>
          <w:szCs w:val="28"/>
        </w:rPr>
        <w:t>-специалист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, администратор баз данных, аналитик по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информацион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>-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ной безопасности.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Компьютерное трёхмерное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Обработка изделий на станках с ЧПУ </w:t>
      </w:r>
      <w:r w:rsidR="000A6E5B">
        <w:rPr>
          <w:rFonts w:ascii="Times New Roman" w:hAnsi="Times New Roman" w:cs="Times New Roman"/>
          <w:sz w:val="28"/>
          <w:szCs w:val="28"/>
        </w:rPr>
        <w:t>(1</w:t>
      </w:r>
      <w:r w:rsidRPr="006F3C0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Обработка изделий на станках (фрезерных, сверлильных, токарных, шлифовальных и др.) с ЧПУ.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CAM-системы — системы технологической подготовки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производства. Создание трёхмерной модели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 CAD-системе. Обрабатывающие центры с ЧПУ.</w:t>
      </w:r>
    </w:p>
    <w:p w:rsidR="00867614" w:rsidRPr="006F3C0C" w:rsidRDefault="00867614" w:rsidP="006F3C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="006F3C0C">
        <w:rPr>
          <w:rFonts w:ascii="Times New Roman" w:hAnsi="Times New Roman" w:cs="Times New Roman"/>
          <w:sz w:val="28"/>
          <w:szCs w:val="28"/>
        </w:rPr>
        <w:t>. Разработка и создание изде</w:t>
      </w:r>
      <w:r w:rsidRPr="006F3C0C">
        <w:rPr>
          <w:rFonts w:ascii="Times New Roman" w:hAnsi="Times New Roman" w:cs="Times New Roman"/>
          <w:sz w:val="28"/>
          <w:szCs w:val="28"/>
        </w:rPr>
        <w:t>лия средствами учебного станка. Проектирование.</w:t>
      </w:r>
    </w:p>
    <w:p w:rsidR="000A6E5B" w:rsidRDefault="000A6E5B" w:rsidP="0086761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67614" w:rsidRPr="006F3C0C" w:rsidRDefault="00867614" w:rsidP="00867614">
      <w:pPr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в транспорте» </w:t>
      </w:r>
      <w:r w:rsidR="000A6E5B">
        <w:rPr>
          <w:rFonts w:ascii="Times New Roman" w:hAnsi="Times New Roman" w:cs="Times New Roman"/>
          <w:sz w:val="28"/>
          <w:szCs w:val="28"/>
        </w:rPr>
        <w:t>(4</w:t>
      </w:r>
      <w:r w:rsidRPr="006F3C0C">
        <w:rPr>
          <w:rFonts w:ascii="Times New Roman" w:hAnsi="Times New Roman" w:cs="Times New Roman"/>
          <w:sz w:val="28"/>
          <w:szCs w:val="28"/>
        </w:rPr>
        <w:t>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Тема: Виды транспорта. История развития транспорта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Потребности в перемещении людей и товаров, потребительские функции транспорта. Виды транспорта,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история развития транспорта. Транспортная инфраструктура. Перспективные виды транспорта.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Транспортная логистика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 xml:space="preserve">Транспортная логистика.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Транспортно-логистическая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 система. Варианты транспортировки грузов.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 xml:space="preserve">. Решение учебной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логистической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 задачи.</w:t>
      </w:r>
      <w:r w:rsidRPr="006F3C0C">
        <w:rPr>
          <w:rFonts w:ascii="Times New Roman" w:hAnsi="Times New Roman" w:cs="Times New Roman"/>
          <w:i/>
          <w:iCs/>
          <w:sz w:val="28"/>
          <w:szCs w:val="28"/>
        </w:rPr>
        <w:t xml:space="preserve"> Самостоятельные работы</w:t>
      </w:r>
      <w:r w:rsidRPr="006F3C0C">
        <w:rPr>
          <w:rFonts w:ascii="Times New Roman" w:hAnsi="Times New Roman" w:cs="Times New Roman"/>
          <w:sz w:val="28"/>
          <w:szCs w:val="28"/>
        </w:rPr>
        <w:t>. Анализ организации</w:t>
      </w:r>
    </w:p>
    <w:p w:rsidR="00867614" w:rsidRPr="006F3C0C" w:rsidRDefault="00867614" w:rsidP="006F3C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пассажирского транспорта в регионе проживания.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 xml:space="preserve">Изучение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логистической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 системы пассажирских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перевозок в населённом пункте.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Регулирование транспортных потоков </w:t>
      </w:r>
      <w:r w:rsidR="000A6E5B">
        <w:rPr>
          <w:rFonts w:ascii="Times New Roman" w:hAnsi="Times New Roman" w:cs="Times New Roman"/>
          <w:sz w:val="28"/>
          <w:szCs w:val="28"/>
        </w:rPr>
        <w:t>(1</w:t>
      </w:r>
      <w:r w:rsidRPr="006F3C0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Транспортный поток. Показатели транспортного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потока (интенсивность, средняя скорость, плотность). Основное управление транспортным потоком.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Регулирование транспортных потоков. Моделирование транспортных потоков.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Построение графической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модели транспортного потока.</w:t>
      </w:r>
    </w:p>
    <w:p w:rsidR="00867614" w:rsidRPr="006F3C0C" w:rsidRDefault="00867614" w:rsidP="006F3C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="006F3C0C">
        <w:rPr>
          <w:rFonts w:ascii="Times New Roman" w:hAnsi="Times New Roman" w:cs="Times New Roman"/>
          <w:sz w:val="28"/>
          <w:szCs w:val="28"/>
        </w:rPr>
        <w:t>. Изучение состава транс</w:t>
      </w:r>
      <w:r w:rsidRPr="006F3C0C">
        <w:rPr>
          <w:rFonts w:ascii="Times New Roman" w:hAnsi="Times New Roman" w:cs="Times New Roman"/>
          <w:sz w:val="28"/>
          <w:szCs w:val="28"/>
        </w:rPr>
        <w:t>портного потока в населённом пункте.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>Тема: Безопасность транспорта. Влияние</w:t>
      </w:r>
      <w:r w:rsidR="006F3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транспорта на окружающую среду </w:t>
      </w:r>
      <w:r w:rsidR="000A6E5B">
        <w:rPr>
          <w:rFonts w:ascii="Times New Roman" w:hAnsi="Times New Roman" w:cs="Times New Roman"/>
          <w:sz w:val="28"/>
          <w:szCs w:val="28"/>
        </w:rPr>
        <w:t>(1</w:t>
      </w:r>
      <w:r w:rsidRPr="006F3C0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Безопасность транспорта (безопасность полётов,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судоходства, железнодорожного и автомобильного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транспорта). Влияние транспорта на окружающую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среду.</w:t>
      </w:r>
    </w:p>
    <w:p w:rsidR="00867614" w:rsidRPr="006F3C0C" w:rsidRDefault="00867614" w:rsidP="006F3C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Построение графической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модели уровня шума</w:t>
      </w:r>
      <w:r w:rsidR="00D81566">
        <w:rPr>
          <w:rFonts w:ascii="Times New Roman" w:hAnsi="Times New Roman" w:cs="Times New Roman"/>
          <w:sz w:val="28"/>
          <w:szCs w:val="28"/>
        </w:rPr>
        <w:t xml:space="preserve"> (или шума</w:t>
      </w:r>
      <w:r w:rsidRPr="006F3C0C">
        <w:rPr>
          <w:rFonts w:ascii="Times New Roman" w:hAnsi="Times New Roman" w:cs="Times New Roman"/>
          <w:sz w:val="28"/>
          <w:szCs w:val="28"/>
        </w:rPr>
        <w:t xml:space="preserve"> транспортного потока</w:t>
      </w:r>
      <w:r w:rsidR="00D81566">
        <w:rPr>
          <w:rFonts w:ascii="Times New Roman" w:hAnsi="Times New Roman" w:cs="Times New Roman"/>
          <w:sz w:val="28"/>
          <w:szCs w:val="28"/>
        </w:rPr>
        <w:t>)</w:t>
      </w:r>
      <w:r w:rsidRPr="006F3C0C">
        <w:rPr>
          <w:rFonts w:ascii="Times New Roman" w:hAnsi="Times New Roman" w:cs="Times New Roman"/>
          <w:sz w:val="28"/>
          <w:szCs w:val="28"/>
        </w:rPr>
        <w:t>.</w:t>
      </w:r>
    </w:p>
    <w:p w:rsidR="000A6E5B" w:rsidRDefault="000A6E5B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Раздел «Автоматизация производства» </w:t>
      </w:r>
      <w:r w:rsidR="000A6E5B">
        <w:rPr>
          <w:rFonts w:ascii="Times New Roman" w:hAnsi="Times New Roman" w:cs="Times New Roman"/>
          <w:sz w:val="28"/>
          <w:szCs w:val="28"/>
        </w:rPr>
        <w:t>(3</w:t>
      </w:r>
      <w:r w:rsidRPr="006F3C0C">
        <w:rPr>
          <w:rFonts w:ascii="Times New Roman" w:hAnsi="Times New Roman" w:cs="Times New Roman"/>
          <w:sz w:val="28"/>
          <w:szCs w:val="28"/>
        </w:rPr>
        <w:t>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>Тема: Автоматизация промышленного</w:t>
      </w:r>
      <w:r w:rsidR="006F3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производства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Автоматизация промышленного производства.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Автомат. Автоматизация (частичная, комплексная,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полная). Направления автоматизации в современном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промышленном производстве.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>Тема: Автоматизация производства в лёгкой</w:t>
      </w:r>
      <w:r w:rsidR="006F3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промышленности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Понятие «лёгкая промышленность». Цель и задачи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автоматизации лёгкой промышленности. Линия-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автомат. Цех-автомат. Профессия оператор швейного оборудования.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Подготовка к образовательному путешествию (экскурсии) на современное предприятие города (региона), где применяется автоматизированное производство продукции.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>Тема: Автоматизация производства в пищевой</w:t>
      </w:r>
      <w:r w:rsidR="006F3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промышленности </w:t>
      </w:r>
      <w:r w:rsidR="000A6E5B">
        <w:rPr>
          <w:rFonts w:ascii="Times New Roman" w:hAnsi="Times New Roman" w:cs="Times New Roman"/>
          <w:sz w:val="28"/>
          <w:szCs w:val="28"/>
        </w:rPr>
        <w:t>(1</w:t>
      </w:r>
      <w:r w:rsidRPr="006F3C0C">
        <w:rPr>
          <w:rFonts w:ascii="Times New Roman" w:hAnsi="Times New Roman" w:cs="Times New Roman"/>
          <w:sz w:val="28"/>
          <w:szCs w:val="28"/>
        </w:rPr>
        <w:t>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Понятие «пищевая промышленность». Цель и задачи автоматизации пищевой промышленности. Автоматические линии по производству продуктов питания. Профессия оператор линии в производстве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пищевой продукции.</w:t>
      </w:r>
    </w:p>
    <w:p w:rsidR="00867614" w:rsidRPr="006F3C0C" w:rsidRDefault="00867614" w:rsidP="006F3C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Обсуждение результатов</w:t>
      </w:r>
      <w:r w:rsidR="006F3C0C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образовательного путешествия.</w:t>
      </w:r>
    </w:p>
    <w:p w:rsidR="000A6E5B" w:rsidRDefault="000A6E5B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Раздел «Материальные технологии» </w:t>
      </w:r>
    </w:p>
    <w:p w:rsidR="00867614" w:rsidRPr="006F3C0C" w:rsidRDefault="00867614" w:rsidP="0086761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  <w:proofErr w:type="gramStart"/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proofErr w:type="gramEnd"/>
      <w:r w:rsidRPr="006F3C0C">
        <w:rPr>
          <w:rFonts w:ascii="Times New Roman" w:hAnsi="Times New Roman" w:cs="Times New Roman"/>
          <w:b/>
          <w:bCs/>
          <w:sz w:val="28"/>
          <w:szCs w:val="28"/>
        </w:rPr>
        <w:t>: Технологии изготовления текстильных изделий.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Текстильное материаловедение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CE4211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Классификация текстильных волокон животного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происхождения. Способы их получения. Виды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свойства шерстяных и шёлковых тканей. Признаки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определения вида тканей по сырьевому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составу. Сравнительная характеристика свой</w:t>
      </w:r>
      <w:proofErr w:type="gramStart"/>
      <w:r w:rsidRPr="006F3C0C">
        <w:rPr>
          <w:rFonts w:ascii="Times New Roman" w:hAnsi="Times New Roman" w:cs="Times New Roman"/>
          <w:sz w:val="28"/>
          <w:szCs w:val="28"/>
        </w:rPr>
        <w:t>ств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тк</w:t>
      </w:r>
      <w:proofErr w:type="gramEnd"/>
      <w:r w:rsidRPr="006F3C0C">
        <w:rPr>
          <w:rFonts w:ascii="Times New Roman" w:hAnsi="Times New Roman" w:cs="Times New Roman"/>
          <w:sz w:val="28"/>
          <w:szCs w:val="28"/>
        </w:rPr>
        <w:t>аней из различных волокон.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Определение сырьевого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состава тканей и изучение их свойств.</w:t>
      </w:r>
    </w:p>
    <w:p w:rsidR="00867614" w:rsidRPr="00A60FD0" w:rsidRDefault="00867614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Самостоятельная работа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 Поиск информации</w:t>
      </w:r>
      <w:r w:rsidR="00CE4211"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о шерстяной ткани кашемир.</w:t>
      </w: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Тема: Текстильное материаловедение 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(2 ч)</w:t>
      </w: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текстильных химических волокон. Способы их получения. Виды и свойства тканей из химических волокон. Профессия оператор в производстве химических волокон.</w:t>
      </w: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Практическая работа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 Изучение свойств текстильных материалов из химических волокон.</w:t>
      </w:r>
    </w:p>
    <w:p w:rsidR="000A6E5B" w:rsidRPr="00A60FD0" w:rsidRDefault="000A6E5B" w:rsidP="00450A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Самостоятельная работа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Поиск информации о современных материалах лайкра, </w:t>
      </w:r>
      <w:proofErr w:type="spellStart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стрейч</w:t>
      </w:r>
      <w:proofErr w:type="spellEnd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др., области их применения.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Швейная машина </w:t>
      </w:r>
      <w:r w:rsidR="000A6E5B">
        <w:rPr>
          <w:rFonts w:ascii="Times New Roman" w:hAnsi="Times New Roman" w:cs="Times New Roman"/>
          <w:sz w:val="28"/>
          <w:szCs w:val="28"/>
        </w:rPr>
        <w:t>(2</w:t>
      </w:r>
      <w:r w:rsidRPr="006F3C0C">
        <w:rPr>
          <w:rFonts w:ascii="Times New Roman" w:hAnsi="Times New Roman" w:cs="Times New Roman"/>
          <w:sz w:val="28"/>
          <w:szCs w:val="28"/>
        </w:rPr>
        <w:t>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Машинная игла. Дефекты машинной строчки </w:t>
      </w:r>
      <w:r w:rsidR="000A6E5B">
        <w:rPr>
          <w:rFonts w:ascii="Times New Roman" w:hAnsi="Times New Roman" w:cs="Times New Roman"/>
          <w:sz w:val="28"/>
          <w:szCs w:val="28"/>
        </w:rPr>
        <w:t>(1</w:t>
      </w:r>
      <w:r w:rsidRPr="006F3C0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Устройство швейной иглы. Неполадки, связанные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с неправильной установкой иглы, её поломкой.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Замена машинной иглы.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Уход за швейной машиной: очистка и смазка движущихся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вращающихся частей.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Дефекты машинной строчки, связанные с неправильным натяжением ниток. Назначение и правила использования регулятора натяжения верхней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нитки.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 xml:space="preserve">Практические работы. </w:t>
      </w:r>
      <w:r w:rsidRPr="006F3C0C">
        <w:rPr>
          <w:rFonts w:ascii="Times New Roman" w:hAnsi="Times New Roman" w:cs="Times New Roman"/>
          <w:sz w:val="28"/>
          <w:szCs w:val="28"/>
        </w:rPr>
        <w:t>Уход за швейной машиной.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Устранение дефектов строчки.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Приспособления к швейной машине </w:t>
      </w:r>
      <w:r w:rsidR="000A6E5B">
        <w:rPr>
          <w:rFonts w:ascii="Times New Roman" w:hAnsi="Times New Roman" w:cs="Times New Roman"/>
          <w:sz w:val="28"/>
          <w:szCs w:val="28"/>
        </w:rPr>
        <w:t>(1</w:t>
      </w:r>
      <w:r w:rsidRPr="006F3C0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Приспособления к швейной машине. Технология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обмётывания петель и пришивания пуговицы с помощью швейной машины.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Применение приспособлений к швейной машине.</w:t>
      </w:r>
    </w:p>
    <w:p w:rsidR="00867614" w:rsidRPr="006F3C0C" w:rsidRDefault="00867614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 фурнитуре для одежды; об истории и видах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пуговиц.</w:t>
      </w:r>
    </w:p>
    <w:p w:rsidR="000A6E5B" w:rsidRDefault="000A6E5B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7614" w:rsidRPr="00CE4211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>Тема: Технологические операции изготовления</w:t>
      </w:r>
      <w:r w:rsidR="00CE42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швейных изделий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Технология ручных и машинных работ. Понятие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 дублировании деталей кроя. Технология соедине</w:t>
      </w:r>
      <w:r w:rsidR="00CE4211">
        <w:rPr>
          <w:rFonts w:ascii="Times New Roman" w:hAnsi="Times New Roman" w:cs="Times New Roman"/>
          <w:sz w:val="28"/>
          <w:szCs w:val="28"/>
        </w:rPr>
        <w:t xml:space="preserve">ния детали с клеевой </w:t>
      </w:r>
      <w:r w:rsidRPr="006F3C0C">
        <w:rPr>
          <w:rFonts w:ascii="Times New Roman" w:hAnsi="Times New Roman" w:cs="Times New Roman"/>
          <w:sz w:val="28"/>
          <w:szCs w:val="28"/>
        </w:rPr>
        <w:t>прокладкой.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Основные опера</w:t>
      </w:r>
      <w:r w:rsidR="00CE4211">
        <w:rPr>
          <w:rFonts w:ascii="Times New Roman" w:hAnsi="Times New Roman" w:cs="Times New Roman"/>
          <w:sz w:val="28"/>
          <w:szCs w:val="28"/>
        </w:rPr>
        <w:t>ции при ручных работах: примёты</w:t>
      </w:r>
      <w:r w:rsidRPr="006F3C0C">
        <w:rPr>
          <w:rFonts w:ascii="Times New Roman" w:hAnsi="Times New Roman" w:cs="Times New Roman"/>
          <w:sz w:val="28"/>
          <w:szCs w:val="28"/>
        </w:rPr>
        <w:t xml:space="preserve">вание;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вымётывание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>.</w:t>
      </w:r>
      <w:r w:rsidR="00CE4211">
        <w:rPr>
          <w:rFonts w:ascii="Times New Roman" w:hAnsi="Times New Roman" w:cs="Times New Roman"/>
          <w:sz w:val="28"/>
          <w:szCs w:val="28"/>
        </w:rPr>
        <w:t xml:space="preserve"> Основные машинные операции: </w:t>
      </w:r>
      <w:r w:rsidRPr="006F3C0C">
        <w:rPr>
          <w:rFonts w:ascii="Times New Roman" w:hAnsi="Times New Roman" w:cs="Times New Roman"/>
          <w:sz w:val="28"/>
          <w:szCs w:val="28"/>
        </w:rPr>
        <w:t>притачивание, обтачивание. Обработка припусков на шов перед вывёртыванием.</w:t>
      </w:r>
      <w:r w:rsidR="00CE4211">
        <w:rPr>
          <w:rFonts w:ascii="Times New Roman" w:hAnsi="Times New Roman" w:cs="Times New Roman"/>
          <w:sz w:val="28"/>
          <w:szCs w:val="28"/>
        </w:rPr>
        <w:t xml:space="preserve"> Классификация машинных швов: </w:t>
      </w:r>
      <w:r w:rsidRPr="006F3C0C">
        <w:rPr>
          <w:rFonts w:ascii="Times New Roman" w:hAnsi="Times New Roman" w:cs="Times New Roman"/>
          <w:sz w:val="28"/>
          <w:szCs w:val="28"/>
        </w:rPr>
        <w:t>соединительных (обтачной шов с расположением шва на сгибе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в кант).</w:t>
      </w:r>
    </w:p>
    <w:p w:rsidR="00867614" w:rsidRDefault="00867614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Практические работы</w:t>
      </w:r>
      <w:r w:rsidRPr="006F3C0C">
        <w:rPr>
          <w:rFonts w:ascii="Times New Roman" w:hAnsi="Times New Roman" w:cs="Times New Roman"/>
          <w:sz w:val="28"/>
          <w:szCs w:val="28"/>
        </w:rPr>
        <w:t>. Дублирование деталей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клеевой прокладкой.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Изготовление образца ручных и машинных работ.</w:t>
      </w:r>
    </w:p>
    <w:p w:rsidR="000A6E5B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</w:pP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Тема: Технологические операции изготовления швейных изделий </w:t>
      </w:r>
      <w:proofErr w:type="gramStart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ч)</w:t>
      </w: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Приспособления к швейным машинам. Подшивание и </w:t>
      </w:r>
      <w:proofErr w:type="spellStart"/>
      <w:r w:rsidRPr="00A60FD0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окантовывание</w:t>
      </w:r>
      <w:proofErr w:type="spellEnd"/>
      <w:r w:rsidRPr="00A60FD0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швейной машиной 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(2 ч)</w:t>
      </w: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Приспособления к швейной машине. Технология подшивания изделия с применением лапки для потайного подшивания. Понятия «</w:t>
      </w:r>
      <w:proofErr w:type="spellStart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окантовывание</w:t>
      </w:r>
      <w:proofErr w:type="spellEnd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«кант», «косая бейка». Выкраивание косой бейки. Технология </w:t>
      </w:r>
      <w:proofErr w:type="spellStart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окантовывания</w:t>
      </w:r>
      <w:proofErr w:type="spellEnd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среза с помощью </w:t>
      </w:r>
      <w:proofErr w:type="spellStart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лапки-окантователя</w:t>
      </w:r>
      <w:proofErr w:type="spellEnd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Окантовывание</w:t>
      </w:r>
      <w:proofErr w:type="spellEnd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среза без </w:t>
      </w:r>
      <w:proofErr w:type="spellStart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окантователя</w:t>
      </w:r>
      <w:proofErr w:type="spellEnd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 Условное и графическое изображение окантовочного шва с закрытыми срезами и с открытым срезом.</w:t>
      </w: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Практическая работа. 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Изготовление образцов машинных швов.</w:t>
      </w: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Ручные швейные работы. Подшивание вручную 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(2 ч)</w:t>
      </w: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Понятие «подшивание». Подшивание вручную прямыми, косыми и крестообразными стежками.</w:t>
      </w:r>
    </w:p>
    <w:p w:rsidR="000A6E5B" w:rsidRPr="00A60FD0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Практическая работа. 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Изготовление образцов ручных швов</w:t>
      </w:r>
      <w:r w:rsidR="00A60FD0"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A6E5B" w:rsidRPr="006F3C0C" w:rsidRDefault="000A6E5B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Конструирование одежды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Конструирование плечевой одежды с цельнокроеным рукавом. Понятие о плечевой одежде. Понятие</w:t>
      </w:r>
      <w:r w:rsidR="00CE4211">
        <w:rPr>
          <w:rFonts w:ascii="Times New Roman" w:hAnsi="Times New Roman" w:cs="Times New Roman"/>
          <w:sz w:val="28"/>
          <w:szCs w:val="28"/>
        </w:rPr>
        <w:t xml:space="preserve"> об одежде с </w:t>
      </w:r>
      <w:r w:rsidRPr="006F3C0C">
        <w:rPr>
          <w:rFonts w:ascii="Times New Roman" w:hAnsi="Times New Roman" w:cs="Times New Roman"/>
          <w:sz w:val="28"/>
          <w:szCs w:val="28"/>
        </w:rPr>
        <w:t xml:space="preserve">цельнокроеным и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втачным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 рукавом.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Определение размеров фигуры человека. Снятие</w:t>
      </w:r>
      <w:r w:rsidR="00CE4211">
        <w:rPr>
          <w:rFonts w:ascii="Times New Roman" w:hAnsi="Times New Roman" w:cs="Times New Roman"/>
          <w:sz w:val="28"/>
          <w:szCs w:val="28"/>
        </w:rPr>
        <w:t xml:space="preserve"> мерок для изготовления плечевой </w:t>
      </w:r>
      <w:r w:rsidRPr="006F3C0C">
        <w:rPr>
          <w:rFonts w:ascii="Times New Roman" w:hAnsi="Times New Roman" w:cs="Times New Roman"/>
          <w:sz w:val="28"/>
          <w:szCs w:val="28"/>
        </w:rPr>
        <w:t>одежды. Построение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чертежа основы плечевого изделия с цельнокроеным рукавом.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Снятие мерок и построение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чертежа швейного изделия с цельнокроеным рукавом.</w:t>
      </w:r>
    </w:p>
    <w:p w:rsidR="00867614" w:rsidRPr="006F3C0C" w:rsidRDefault="00867614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 значении понятия «туника», одежде древних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римлян.</w:t>
      </w:r>
    </w:p>
    <w:p w:rsidR="00483FE7" w:rsidRDefault="00483FE7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Моделирование одежды </w:t>
      </w:r>
      <w:r w:rsidR="000A6E5B">
        <w:rPr>
          <w:rFonts w:ascii="Times New Roman" w:hAnsi="Times New Roman" w:cs="Times New Roman"/>
          <w:sz w:val="28"/>
          <w:szCs w:val="28"/>
        </w:rPr>
        <w:t xml:space="preserve">(2 </w:t>
      </w:r>
      <w:r w:rsidRPr="006F3C0C">
        <w:rPr>
          <w:rFonts w:ascii="Times New Roman" w:hAnsi="Times New Roman" w:cs="Times New Roman"/>
          <w:sz w:val="28"/>
          <w:szCs w:val="28"/>
        </w:rPr>
        <w:t>ч)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Понятие о моделировании одежды. Моделирование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 xml:space="preserve">формы выреза горловины. Понятие о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подкройной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  обтачке.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подкройной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 обтачки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 xml:space="preserve">горловины спинки,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подкройной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 обтачки горловины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 xml:space="preserve">переда,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подборта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>. Подготовка выкройки к раскрою.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Профессия художник по костюму.</w:t>
      </w:r>
    </w:p>
    <w:p w:rsidR="00867614" w:rsidRPr="006F3C0C" w:rsidRDefault="00867614" w:rsidP="008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Моделирование выкройки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плечевой одежды с коротким цельнокроеным рукавом.</w:t>
      </w:r>
    </w:p>
    <w:p w:rsidR="00867614" w:rsidRDefault="00867614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 значении понятий «сборка» и «оборка».</w:t>
      </w:r>
    </w:p>
    <w:p w:rsidR="00483FE7" w:rsidRDefault="00483FE7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Тема: Конструирование одежды 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(2 ч)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Понятие «поясная одежда». Виды поясной одежды. Конструирование поясной одежды. Конструкции юбок. Снятие мерок для изготовления поясной одежды. Построение чертежа прямой юбки.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Практическая работа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 Снятие мерок и построение чертежа прямой юбки.</w:t>
      </w:r>
    </w:p>
    <w:p w:rsidR="00483FE7" w:rsidRPr="00A60FD0" w:rsidRDefault="00483FE7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lastRenderedPageBreak/>
        <w:t>Самостоятельная работа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 Поиск информации о значении слова «</w:t>
      </w:r>
      <w:proofErr w:type="spellStart"/>
      <w:proofErr w:type="gramStart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юбка-годе</w:t>
      </w:r>
      <w:proofErr w:type="spellEnd"/>
      <w:proofErr w:type="gramEnd"/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»; конструкции этой юбки, её особенности</w:t>
      </w:r>
    </w:p>
    <w:p w:rsidR="000A6E5B" w:rsidRPr="00A60FD0" w:rsidRDefault="000A6E5B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Тема: Моделирование </w:t>
      </w:r>
      <w:r w:rsidR="00FD5BCB" w:rsidRPr="00A60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поясной </w:t>
      </w:r>
      <w:r w:rsidRPr="00A60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одежды 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(2 ч)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Моделирование поясной одежды. Модели юбок. Приёмы моделирования юбок. Подготовка выкройки к раскрою. Получение выкройки швейного изделия из пакета готовых выкроек, журнала мод и Интернета.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Практическая работа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 Моделирование выкройки юбки.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Самостоятельные работы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 Поиск информации о значении понятий «юбка-карандаш», «интернет-выкройка», «пресс для дублирования», «шлица» в применении к одежде, «плиссированная юбка» и «гофрированная юбка», «паровоздушный манекен» и «парогенератор», способах получения бесплатных и платных выкроек из Интернета, о промышленном оборудовании для влажно-тепловой обработки на швейных предприятиях</w:t>
      </w:r>
      <w:r w:rsidR="00A60FD0"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3FE7" w:rsidRPr="006F3C0C" w:rsidRDefault="00483FE7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8B0" w:rsidRPr="00CE4211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>Тема: Технологии художественной обработки ткани</w:t>
      </w:r>
      <w:r w:rsidR="00CE42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(14 ч)</w:t>
      </w:r>
    </w:p>
    <w:p w:rsidR="001568B0" w:rsidRPr="00CE4211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Вышивание прямыми и петлеобразными</w:t>
      </w:r>
      <w:r w:rsidR="00CE421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стежками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Материалы и оборудование для вышивки. Приёмы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подготовки ткани к вышивке. Технология выполнения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прямых и петлеобразных ручных стежков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швов на их основе.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Выполнение образцов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вышивки прямыми и петлеобразными ручными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стежками.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Вышивание петельными стежками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Технология выполнения петельных ручных стежков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швов на их основе.</w:t>
      </w:r>
    </w:p>
    <w:p w:rsidR="001568B0" w:rsidRPr="006F3C0C" w:rsidRDefault="001568B0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Выполнение образцов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вышивки петельными стежками.</w:t>
      </w:r>
    </w:p>
    <w:p w:rsidR="001568B0" w:rsidRPr="00CE4211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Вышивание крестообразными и косыми</w:t>
      </w:r>
      <w:r w:rsidR="00CE421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стежками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Технология выполнения крестообразных и косых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ручных стежков и швов на их основе.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Выполнение образцов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вышивки крестообразными и косыми стежками.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Вышивание швом крест 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Техника вышивания швом крест горизонтальными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вертикальными рядами, по диагонали. Схемы для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вышивки крестом. Использование компьютера в вышивке крестом.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Выполнение образца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вышивки швом крест.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 видах и истории счётной вышивки в России,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народных промыслах, связанных с вышивкой,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 регионе проживания.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Штриховая гладь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Вышивание по свободному контуру. Художественная, белая, владимирская гладь. Материалы и обо</w:t>
      </w:r>
      <w:r w:rsidR="00CE4211">
        <w:rPr>
          <w:rFonts w:ascii="Times New Roman" w:hAnsi="Times New Roman" w:cs="Times New Roman"/>
          <w:sz w:val="28"/>
          <w:szCs w:val="28"/>
        </w:rPr>
        <w:t xml:space="preserve">рудование для вышивки </w:t>
      </w:r>
      <w:r w:rsidRPr="006F3C0C">
        <w:rPr>
          <w:rFonts w:ascii="Times New Roman" w:hAnsi="Times New Roman" w:cs="Times New Roman"/>
          <w:sz w:val="28"/>
          <w:szCs w:val="28"/>
        </w:rPr>
        <w:t>гладью. Техника вышивания штриховой гладью.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Выполнение образца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вышивки штриховой гладью.</w:t>
      </w:r>
    </w:p>
    <w:p w:rsidR="001568B0" w:rsidRPr="006F3C0C" w:rsidRDefault="001568B0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lastRenderedPageBreak/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0A6E5B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0A6E5B">
        <w:rPr>
          <w:rFonts w:ascii="Times New Roman" w:hAnsi="Times New Roman" w:cs="Times New Roman"/>
          <w:sz w:val="28"/>
          <w:szCs w:val="28"/>
        </w:rPr>
        <w:t>Торжокском</w:t>
      </w:r>
      <w:proofErr w:type="spellEnd"/>
      <w:r w:rsidR="000A6E5B">
        <w:rPr>
          <w:rFonts w:ascii="Times New Roman" w:hAnsi="Times New Roman" w:cs="Times New Roman"/>
          <w:sz w:val="28"/>
          <w:szCs w:val="28"/>
        </w:rPr>
        <w:t xml:space="preserve"> золот</w:t>
      </w:r>
      <w:r w:rsidRPr="006F3C0C">
        <w:rPr>
          <w:rFonts w:ascii="Times New Roman" w:hAnsi="Times New Roman" w:cs="Times New Roman"/>
          <w:sz w:val="28"/>
          <w:szCs w:val="28"/>
        </w:rPr>
        <w:t>ом шитье.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Французский узелок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Использование шва «французский узелок» в вышивке. Техника вышивания швом «французский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узелок».</w:t>
      </w:r>
    </w:p>
    <w:p w:rsidR="00867614" w:rsidRDefault="001568B0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Выполнение образца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вышивки «французский узелок».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Тема: Технологии художественной обработки ткани </w:t>
      </w:r>
      <w:r w:rsidR="000A6E5B"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(4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ч)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Вышивка атласными лентами. Материалы и оборудование для вышивки атласными лентами.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Швы, используемые в вышивке лентами. Стирка и оформление готовой работы. Профессия вышивальщица.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Практическая работа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образца вышивки лентами.</w:t>
      </w:r>
    </w:p>
    <w:p w:rsidR="00483FE7" w:rsidRPr="00A60FD0" w:rsidRDefault="00483FE7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FD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Самостоятельная работа</w:t>
      </w:r>
      <w:r w:rsidRPr="00A60FD0">
        <w:rPr>
          <w:rFonts w:ascii="Times New Roman" w:hAnsi="Times New Roman" w:cs="Times New Roman"/>
          <w:color w:val="000000" w:themeColor="text1"/>
          <w:sz w:val="28"/>
          <w:szCs w:val="28"/>
        </w:rPr>
        <w:t>. Поиск информации об истории вышивки лентами в России и за рубежом.</w:t>
      </w:r>
    </w:p>
    <w:p w:rsidR="00483FE7" w:rsidRPr="006F3C0C" w:rsidRDefault="00483FE7" w:rsidP="00CE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8B0" w:rsidRPr="006F3C0C" w:rsidRDefault="001568B0" w:rsidP="001568B0">
      <w:pPr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кулинарной обработки пищевых продуктов» </w:t>
      </w:r>
      <w:r w:rsidRPr="006F3C0C">
        <w:rPr>
          <w:rFonts w:ascii="Times New Roman" w:hAnsi="Times New Roman" w:cs="Times New Roman"/>
          <w:sz w:val="28"/>
          <w:szCs w:val="28"/>
        </w:rPr>
        <w:t>(8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приготовления блюд </w:t>
      </w:r>
      <w:r w:rsidRPr="006F3C0C">
        <w:rPr>
          <w:rFonts w:ascii="Times New Roman" w:hAnsi="Times New Roman" w:cs="Times New Roman"/>
          <w:sz w:val="28"/>
          <w:szCs w:val="28"/>
        </w:rPr>
        <w:t>(8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Приготовление блюд из мяса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Значение мясных блюд в питании. Виды мяса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субпродуктов. Признаки доброкачественности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мяса. Органолептические методы определения</w:t>
      </w:r>
      <w:r w:rsidR="00CE4211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доброкачественности мяса. Условия и сроки хранения мясной продукции. Оттаивание мороженого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 xml:space="preserve">мяса. Подготовка мяса к тепловой обработке. Санитарные требования при обработке мяса. Оборудование и инвентарь, </w:t>
      </w:r>
      <w:proofErr w:type="gramStart"/>
      <w:r w:rsidRPr="006F3C0C">
        <w:rPr>
          <w:rFonts w:ascii="Times New Roman" w:hAnsi="Times New Roman" w:cs="Times New Roman"/>
          <w:sz w:val="28"/>
          <w:szCs w:val="28"/>
        </w:rPr>
        <w:t>применяемые</w:t>
      </w:r>
      <w:proofErr w:type="gramEnd"/>
      <w:r w:rsidRPr="006F3C0C">
        <w:rPr>
          <w:rFonts w:ascii="Times New Roman" w:hAnsi="Times New Roman" w:cs="Times New Roman"/>
          <w:sz w:val="28"/>
          <w:szCs w:val="28"/>
        </w:rPr>
        <w:t xml:space="preserve"> при механической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тепловой обработке мяса. Виды тепловой обработки мяса. Технология приготовления блюд из мяса.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Определение качества термической обработки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мясных блюд. Подача к столу. Гарниры к мясным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блюдам.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6F3C0C">
        <w:rPr>
          <w:rFonts w:ascii="Times New Roman" w:hAnsi="Times New Roman" w:cs="Times New Roman"/>
          <w:sz w:val="28"/>
          <w:szCs w:val="28"/>
        </w:rPr>
        <w:t>. Определение доброкачественности мяса и мясных продуктов.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Приготовление блюда из мяса. Определение качества мясных блюд.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F3C0C">
        <w:rPr>
          <w:rFonts w:ascii="Times New Roman" w:hAnsi="Times New Roman" w:cs="Times New Roman"/>
          <w:sz w:val="28"/>
          <w:szCs w:val="28"/>
        </w:rPr>
        <w:t>Поиск информации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 понятиях «бифштекс», «ромштекс», «шницель», «антрекот», «лангет», «эскалоп», «гуляш»,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«бефстроганов»; о технологиях хранения мяса без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холодильника.</w:t>
      </w:r>
      <w:proofErr w:type="gramEnd"/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Блюда из птицы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Виды домашней и сельскохозяйственной птицы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их кулинарное употребление. Способы определения качества птицы. Подготовка птицы к тепловой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обработке. Способы разрезания птицы на части.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Оборудование и инвентарь, применяемые при мех</w:t>
      </w:r>
      <w:r w:rsidR="001539D5">
        <w:rPr>
          <w:rFonts w:ascii="Times New Roman" w:hAnsi="Times New Roman" w:cs="Times New Roman"/>
          <w:sz w:val="28"/>
          <w:szCs w:val="28"/>
        </w:rPr>
        <w:t>а</w:t>
      </w:r>
      <w:r w:rsidRPr="006F3C0C">
        <w:rPr>
          <w:rFonts w:ascii="Times New Roman" w:hAnsi="Times New Roman" w:cs="Times New Roman"/>
          <w:sz w:val="28"/>
          <w:szCs w:val="28"/>
        </w:rPr>
        <w:t>нической и тепловой обработке птицы.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Виды тепловой обработки птицы. Технология приготовления блюд из птицы. Оформление готовых блюд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 подача их к столу.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Приготовление блюда из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птицы.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Технология приготовления первых блюд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lastRenderedPageBreak/>
        <w:t>Значение первых блюд в рационе питания. Понятие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«бульон». Технология приготовления бульона. Классификация супов по температуре подачи, способу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приготовления и виду основы. Технология приготовления заправочного супа. Виды заправочных супов.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Продолжительность варки продуктов в супе. Оформление готового супа и подача к столу.</w:t>
      </w:r>
    </w:p>
    <w:p w:rsidR="001539D5" w:rsidRDefault="001568B0" w:rsidP="001539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Пригот</w:t>
      </w:r>
      <w:r w:rsidR="001539D5">
        <w:rPr>
          <w:rFonts w:ascii="Times New Roman" w:hAnsi="Times New Roman" w:cs="Times New Roman"/>
          <w:sz w:val="28"/>
          <w:szCs w:val="28"/>
        </w:rPr>
        <w:t>овление заправочно</w:t>
      </w:r>
      <w:r w:rsidRPr="006F3C0C">
        <w:rPr>
          <w:rFonts w:ascii="Times New Roman" w:hAnsi="Times New Roman" w:cs="Times New Roman"/>
          <w:sz w:val="28"/>
          <w:szCs w:val="28"/>
        </w:rPr>
        <w:t>го супа.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Поиск информации об истории знаменитых супов: французского лукового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буйабес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, испанского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гаспачо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 xml:space="preserve">, немецкого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айнтопф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>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Сладости, десерты, напитки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Виды сладостей: цукаты, печенье, безе (меренги). Их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значение в питании человека. Виды десертов. Безалкогольные напитки: молочный коктейль, морс. Рецептура, технология их приготовления и подача к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столу.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Приготовление сладких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блюд и напитков.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Сервировка стола к обеду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1568B0" w:rsidRPr="006F3C0C" w:rsidRDefault="001568B0" w:rsidP="00156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Меню обеда. Сервировка стола к обеду. Набор столового белья, приборов и посуды для обеда. Подача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блюд. Правила этикета за столом и пользования столовыми приборами.</w:t>
      </w:r>
    </w:p>
    <w:p w:rsidR="00004F29" w:rsidRDefault="00004F29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Тема: Индустрия питания </w:t>
      </w:r>
      <w:r w:rsidRPr="001E355D">
        <w:rPr>
          <w:rFonts w:ascii="Times New Roman" w:hAnsi="Times New Roman" w:cs="Times New Roman"/>
          <w:sz w:val="28"/>
          <w:szCs w:val="28"/>
        </w:rPr>
        <w:t>(2 ч)</w:t>
      </w: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Понятие «индустрия питания». Предприятия общественного питания. Современные промышленные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способы обработки продуктов питания. Промышленное оборудование. Технологии тепловой обработки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пищевых продуктов. Контроль потребительских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качеств пищи. Органолептический и лабораторный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методы контроля.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Бракеражная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 комиссия. Профессии в индустрии питания.</w:t>
      </w: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 изучение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информации об исторических типах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питания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России: харчевня, чайная, трактир.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Исследование работы школьной столовой.</w:t>
      </w: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приготовления блюд </w:t>
      </w:r>
      <w:r w:rsidRPr="001E355D">
        <w:rPr>
          <w:rFonts w:ascii="Times New Roman" w:hAnsi="Times New Roman" w:cs="Times New Roman"/>
          <w:sz w:val="28"/>
          <w:szCs w:val="28"/>
        </w:rPr>
        <w:t>(4 ч)</w:t>
      </w:r>
    </w:p>
    <w:p w:rsidR="000A6E5B" w:rsidRPr="003742C9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Технология приготовления изделий из пресного слоёного теста </w:t>
      </w:r>
      <w:r w:rsidRPr="001E355D">
        <w:rPr>
          <w:rFonts w:ascii="Times New Roman" w:hAnsi="Times New Roman" w:cs="Times New Roman"/>
          <w:sz w:val="28"/>
          <w:szCs w:val="28"/>
        </w:rPr>
        <w:t>(2 ч)</w:t>
      </w: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Продукты для приготовления выпечки. Разрыхлители теста. Оборудование, инструменты и приспособления для приготовления теста и формования мучных изделий. Электрические приборы для приготовления выпечки. Виды теста и изделий из него.</w:t>
      </w:r>
    </w:p>
    <w:p w:rsidR="000A6E5B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Рецептура и технология приготовления пресного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слоёного теста. Технология выпечки изделий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него. Профессии кондитерского производства.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1E355D">
        <w:rPr>
          <w:rFonts w:ascii="Times New Roman" w:hAnsi="Times New Roman" w:cs="Times New Roman"/>
          <w:sz w:val="28"/>
          <w:szCs w:val="28"/>
        </w:rPr>
        <w:t>. Исследование влияния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способов выпечки пресного слоёного теста на качество изделий.</w:t>
      </w: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отличии классической технологии приготовления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пресного слоёного теста от технологии приготовления скороспелого слоёного теста.</w:t>
      </w:r>
    </w:p>
    <w:p w:rsidR="000A6E5B" w:rsidRPr="003742C9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Выпечка изделий из песочного теста. Праздничный этикет </w:t>
      </w:r>
      <w:r w:rsidRPr="001E355D">
        <w:rPr>
          <w:rFonts w:ascii="Times New Roman" w:hAnsi="Times New Roman" w:cs="Times New Roman"/>
          <w:sz w:val="28"/>
          <w:szCs w:val="28"/>
        </w:rPr>
        <w:t>(2 ч)</w:t>
      </w: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lastRenderedPageBreak/>
        <w:t>Рецептура и технология приготовления песочного теста. Технология выпечки изделий из него. Профессии кондитерского производства.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Меню праздничного сладкого стола. Сервировка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сладкого стола. П</w:t>
      </w:r>
      <w:r>
        <w:rPr>
          <w:rFonts w:ascii="Times New Roman" w:hAnsi="Times New Roman" w:cs="Times New Roman"/>
          <w:sz w:val="28"/>
          <w:szCs w:val="28"/>
        </w:rPr>
        <w:t>равила подачи и дегустации слад</w:t>
      </w:r>
      <w:r w:rsidRPr="001E355D">
        <w:rPr>
          <w:rFonts w:ascii="Times New Roman" w:hAnsi="Times New Roman" w:cs="Times New Roman"/>
          <w:sz w:val="28"/>
          <w:szCs w:val="28"/>
        </w:rPr>
        <w:t>ких блюд. Стол «фуршет». Этикет приглашения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гостей. Разработка приглашения к сладкому столу.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Профессия официант.</w:t>
      </w: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1E355D">
        <w:rPr>
          <w:rFonts w:ascii="Times New Roman" w:hAnsi="Times New Roman" w:cs="Times New Roman"/>
          <w:sz w:val="28"/>
          <w:szCs w:val="28"/>
        </w:rPr>
        <w:t>. Приготовление изделий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песочного теста. Разработка приглашения в редакторе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 на торжество. Разработка меню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праздничного сладкого стола.</w:t>
      </w:r>
    </w:p>
    <w:p w:rsidR="000A6E5B" w:rsidRPr="001E355D" w:rsidRDefault="000A6E5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истории песочного печенья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курабье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 и этикете.</w:t>
      </w:r>
    </w:p>
    <w:p w:rsidR="000A6E5B" w:rsidRDefault="000A6E5B" w:rsidP="000A6E5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568B0" w:rsidRPr="006F3C0C" w:rsidRDefault="00004F29" w:rsidP="00156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="001568B0" w:rsidRPr="006F3C0C">
        <w:rPr>
          <w:rFonts w:ascii="Times New Roman" w:hAnsi="Times New Roman" w:cs="Times New Roman"/>
          <w:i/>
          <w:iCs/>
          <w:sz w:val="28"/>
          <w:szCs w:val="28"/>
        </w:rPr>
        <w:t>рактическая работа</w:t>
      </w:r>
      <w:r w:rsidR="001568B0" w:rsidRPr="006F3C0C">
        <w:rPr>
          <w:rFonts w:ascii="Times New Roman" w:hAnsi="Times New Roman" w:cs="Times New Roman"/>
          <w:sz w:val="28"/>
          <w:szCs w:val="28"/>
        </w:rPr>
        <w:t>. Сервировка стола к обеду</w:t>
      </w:r>
    </w:p>
    <w:p w:rsidR="009872EF" w:rsidRPr="006F3C0C" w:rsidRDefault="001568B0" w:rsidP="009872EF">
      <w:pPr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растениеводства и животноводства» </w:t>
      </w:r>
      <w:r w:rsidRPr="006F3C0C">
        <w:rPr>
          <w:rFonts w:ascii="Times New Roman" w:hAnsi="Times New Roman" w:cs="Times New Roman"/>
          <w:sz w:val="28"/>
          <w:szCs w:val="28"/>
        </w:rPr>
        <w:t>(6 ч)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Растениеводство </w:t>
      </w:r>
      <w:r w:rsidRPr="006F3C0C">
        <w:rPr>
          <w:rFonts w:ascii="Times New Roman" w:hAnsi="Times New Roman" w:cs="Times New Roman"/>
          <w:sz w:val="28"/>
          <w:szCs w:val="28"/>
        </w:rPr>
        <w:t>(4 ч)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Технологии флористики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5F53D0" w:rsidRPr="001539D5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Понятие о флористике, флористическом дизайне.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Основы композиции в аранжировке цветов. Выбор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растительного материала, вазы или контейнера.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Приспособления и инструменты для создания композиции. Технологические приёмы аранжировки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цветочных композиций. Технология аранжировки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 xml:space="preserve">цветочной композиции. Профессия 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фитодизайнер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>.</w:t>
      </w:r>
      <w:r w:rsidRPr="006F3C0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Аранжировка цветов.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 стилях флористических композиций, значении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понятий «</w:t>
      </w:r>
      <w:proofErr w:type="spellStart"/>
      <w:r w:rsidRPr="006F3C0C">
        <w:rPr>
          <w:rFonts w:ascii="Times New Roman" w:hAnsi="Times New Roman" w:cs="Times New Roman"/>
          <w:sz w:val="28"/>
          <w:szCs w:val="28"/>
        </w:rPr>
        <w:t>бонсай</w:t>
      </w:r>
      <w:proofErr w:type="spellEnd"/>
      <w:r w:rsidRPr="006F3C0C">
        <w:rPr>
          <w:rFonts w:ascii="Times New Roman" w:hAnsi="Times New Roman" w:cs="Times New Roman"/>
          <w:sz w:val="28"/>
          <w:szCs w:val="28"/>
        </w:rPr>
        <w:t>», «икебана».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Комнатные растения в интерьере </w:t>
      </w:r>
      <w:r w:rsidRPr="006F3C0C">
        <w:rPr>
          <w:rFonts w:ascii="Times New Roman" w:hAnsi="Times New Roman" w:cs="Times New Roman"/>
          <w:sz w:val="28"/>
          <w:szCs w:val="28"/>
        </w:rPr>
        <w:t>(1 ч)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Роль комнатных растений в интерьере. Размещение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комнатных растений в интерьере. Разновидности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комнатных растений. Уход за комнатными растениями. Пересадка и перевалка комнатных растений.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Оформление школьных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помещений комнатными цветами.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Поиск информации о значении понятий «ампельное растение», «лианы».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Ландшафтный дизайн </w:t>
      </w:r>
      <w:r w:rsidRPr="006F3C0C">
        <w:rPr>
          <w:rFonts w:ascii="Times New Roman" w:hAnsi="Times New Roman" w:cs="Times New Roman"/>
          <w:sz w:val="28"/>
          <w:szCs w:val="28"/>
        </w:rPr>
        <w:t>(2 ч)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Понятие «ландшафтный дизайн». Художественное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проектирование вручную и с применением специальных компьютерных программ. Элементы ландшафтного дизайна.</w:t>
      </w:r>
    </w:p>
    <w:p w:rsidR="005F53D0" w:rsidRDefault="005F53D0" w:rsidP="001539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6F3C0C">
        <w:rPr>
          <w:rFonts w:ascii="Times New Roman" w:hAnsi="Times New Roman" w:cs="Times New Roman"/>
          <w:sz w:val="28"/>
          <w:szCs w:val="28"/>
        </w:rPr>
        <w:t>. Оформление пришкольной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территории цветочно-декоративными культурами.</w:t>
      </w:r>
    </w:p>
    <w:p w:rsidR="004A64D8" w:rsidRDefault="004A64D8" w:rsidP="004A6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Понятие о биотехнологии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 Сферы применения биотехнологий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4A64D8" w:rsidRPr="001E355D" w:rsidRDefault="004A64D8" w:rsidP="004A6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Биотехнология как наука и технология. Краткие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сведения об истории развития биотехнологий.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Основные направления биотехнологий.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биотехнологий.</w:t>
      </w:r>
    </w:p>
    <w:p w:rsidR="004A64D8" w:rsidRPr="001E355D" w:rsidRDefault="004A64D8" w:rsidP="004A6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sz w:val="28"/>
          <w:szCs w:val="28"/>
        </w:rPr>
        <w:t>. Изучение объекта биотехно</w:t>
      </w:r>
      <w:r w:rsidRPr="001E355D">
        <w:rPr>
          <w:rFonts w:ascii="Times New Roman" w:hAnsi="Times New Roman" w:cs="Times New Roman"/>
          <w:sz w:val="28"/>
          <w:szCs w:val="28"/>
        </w:rPr>
        <w:t>логии (дрожжевые грибки).</w:t>
      </w:r>
    </w:p>
    <w:p w:rsidR="004A64D8" w:rsidRPr="001E355D" w:rsidRDefault="004A64D8" w:rsidP="004A6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E355D">
        <w:rPr>
          <w:rFonts w:ascii="Times New Roman" w:hAnsi="Times New Roman" w:cs="Times New Roman"/>
          <w:sz w:val="28"/>
          <w:szCs w:val="28"/>
        </w:rPr>
        <w:lastRenderedPageBreak/>
        <w:t>Применение биотехнологий в растениеводстве,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животноводстве, рыбном хозяйстве, энергетике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 добыче полезных ископаемых, в тяжёлой, лёгкой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 пищевой промышленности, экологии, медицине,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здравоохранении, фармакологии,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биоэлектронике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>, космонавтике, получении химических веществ.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Профессия специалист-технолог в области природоохранных (экологических) биотехнологий.</w:t>
      </w:r>
    </w:p>
    <w:p w:rsidR="004A64D8" w:rsidRPr="001E355D" w:rsidRDefault="004A64D8" w:rsidP="004A6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Изготовление кисломолочного продукта (йогурта).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Тема: Животноводство </w:t>
      </w:r>
      <w:r w:rsidR="004A64D8">
        <w:rPr>
          <w:rFonts w:ascii="Times New Roman" w:hAnsi="Times New Roman" w:cs="Times New Roman"/>
          <w:sz w:val="28"/>
          <w:szCs w:val="28"/>
        </w:rPr>
        <w:t>(1</w:t>
      </w:r>
      <w:r w:rsidRPr="006F3C0C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5F53D0" w:rsidRPr="006F3C0C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Кормление животных. Кормление как технология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преобразования животных в интересах человека.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Особенности кормления животных в различные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исторические периоды. Понятие о норме кормления.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Понятие о рационе. Принципы кормления домашних животных.</w:t>
      </w:r>
    </w:p>
    <w:p w:rsidR="005F53D0" w:rsidRDefault="005F53D0" w:rsidP="001539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6F3C0C">
        <w:rPr>
          <w:rFonts w:ascii="Times New Roman" w:hAnsi="Times New Roman" w:cs="Times New Roman"/>
          <w:sz w:val="28"/>
          <w:szCs w:val="28"/>
        </w:rPr>
        <w:t>. Изучение рациона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домашнего животного. Составле</w:t>
      </w:r>
      <w:r w:rsidR="001539D5">
        <w:rPr>
          <w:rFonts w:ascii="Times New Roman" w:hAnsi="Times New Roman" w:cs="Times New Roman"/>
          <w:sz w:val="28"/>
          <w:szCs w:val="28"/>
        </w:rPr>
        <w:t>ние сбалансирован</w:t>
      </w:r>
      <w:r w:rsidRPr="006F3C0C">
        <w:rPr>
          <w:rFonts w:ascii="Times New Roman" w:hAnsi="Times New Roman" w:cs="Times New Roman"/>
          <w:sz w:val="28"/>
          <w:szCs w:val="28"/>
        </w:rPr>
        <w:t>ного рациона питания на две недели.</w:t>
      </w:r>
    </w:p>
    <w:p w:rsidR="004A64D8" w:rsidRPr="001E355D" w:rsidRDefault="004A64D8" w:rsidP="004A6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Тема: Технологии разведения животных </w:t>
      </w:r>
      <w:r w:rsidRPr="001E355D">
        <w:rPr>
          <w:rFonts w:ascii="Times New Roman" w:hAnsi="Times New Roman" w:cs="Times New Roman"/>
          <w:sz w:val="28"/>
          <w:szCs w:val="28"/>
        </w:rPr>
        <w:t>(1 ч)</w:t>
      </w:r>
    </w:p>
    <w:p w:rsidR="004A64D8" w:rsidRPr="001E355D" w:rsidRDefault="004A64D8" w:rsidP="004A6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Технологии разведения животных. Понятие «порода». Клонирование животных. Ветеринарная защита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животных от болезней. Ветеринарный паспорт. Профессии селекционер по племенному животноводству,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ветеринарный врач.</w:t>
      </w:r>
    </w:p>
    <w:p w:rsidR="004A64D8" w:rsidRPr="006F3C0C" w:rsidRDefault="004A64D8" w:rsidP="004A6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о методах улучшения пород кошек, собак в клубах;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признаках основных заболеваний домашних животных. Выполнение на макетах и муляжах санитарной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обработки и других профилактических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для кошек, собак</w:t>
      </w:r>
      <w:r>
        <w:rPr>
          <w:rFonts w:ascii="Times New Roman" w:hAnsi="Times New Roman" w:cs="Times New Roman"/>
          <w:sz w:val="28"/>
          <w:szCs w:val="28"/>
        </w:rPr>
        <w:t>. Ознакомление с основными вете</w:t>
      </w:r>
      <w:r w:rsidRPr="001E355D">
        <w:rPr>
          <w:rFonts w:ascii="Times New Roman" w:hAnsi="Times New Roman" w:cs="Times New Roman"/>
          <w:sz w:val="28"/>
          <w:szCs w:val="28"/>
        </w:rPr>
        <w:t>ринарными документами для домашних животных</w:t>
      </w:r>
    </w:p>
    <w:p w:rsidR="004A64D8" w:rsidRPr="006F3C0C" w:rsidRDefault="004A64D8" w:rsidP="001539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53D0" w:rsidRPr="006F3C0C" w:rsidRDefault="005F53D0" w:rsidP="005F53D0">
      <w:pPr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 xml:space="preserve">Раздел «Исследовательская и созидательная деятельность» </w:t>
      </w:r>
      <w:r w:rsidRPr="006F3C0C">
        <w:rPr>
          <w:rFonts w:ascii="Times New Roman" w:hAnsi="Times New Roman" w:cs="Times New Roman"/>
          <w:sz w:val="28"/>
          <w:szCs w:val="28"/>
        </w:rPr>
        <w:t>(8 ч)</w:t>
      </w:r>
    </w:p>
    <w:p w:rsidR="005F53D0" w:rsidRPr="001539D5" w:rsidRDefault="005F53D0" w:rsidP="005F5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3C0C">
        <w:rPr>
          <w:rFonts w:ascii="Times New Roman" w:hAnsi="Times New Roman" w:cs="Times New Roman"/>
          <w:b/>
          <w:bCs/>
          <w:sz w:val="28"/>
          <w:szCs w:val="28"/>
        </w:rPr>
        <w:t>Тема: Разработка и реализация творческого проекта</w:t>
      </w:r>
      <w:r w:rsidR="001539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(8 ч)</w:t>
      </w:r>
    </w:p>
    <w:p w:rsidR="0025650B" w:rsidRDefault="005F53D0" w:rsidP="00A60F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C">
        <w:rPr>
          <w:rFonts w:ascii="Times New Roman" w:hAnsi="Times New Roman" w:cs="Times New Roman"/>
          <w:sz w:val="28"/>
          <w:szCs w:val="28"/>
        </w:rPr>
        <w:t>Реализация этапов выполнения творческого проекта. Выполнение требований к готовому изделию.</w:t>
      </w:r>
      <w:r w:rsidR="001539D5">
        <w:rPr>
          <w:rFonts w:ascii="Times New Roman" w:hAnsi="Times New Roman" w:cs="Times New Roman"/>
          <w:sz w:val="28"/>
          <w:szCs w:val="28"/>
        </w:rPr>
        <w:t xml:space="preserve"> Расчёт затрат на </w:t>
      </w:r>
      <w:r w:rsidRPr="006F3C0C">
        <w:rPr>
          <w:rFonts w:ascii="Times New Roman" w:hAnsi="Times New Roman" w:cs="Times New Roman"/>
          <w:sz w:val="28"/>
          <w:szCs w:val="28"/>
        </w:rPr>
        <w:t>изготовление проекта. Защита</w:t>
      </w:r>
      <w:r w:rsidR="001539D5">
        <w:rPr>
          <w:rFonts w:ascii="Times New Roman" w:hAnsi="Times New Roman" w:cs="Times New Roman"/>
          <w:sz w:val="28"/>
          <w:szCs w:val="28"/>
        </w:rPr>
        <w:t xml:space="preserve"> </w:t>
      </w:r>
      <w:r w:rsidRPr="006F3C0C">
        <w:rPr>
          <w:rFonts w:ascii="Times New Roman" w:hAnsi="Times New Roman" w:cs="Times New Roman"/>
          <w:sz w:val="28"/>
          <w:szCs w:val="28"/>
        </w:rPr>
        <w:t>(презентация) проекта</w:t>
      </w:r>
      <w:r w:rsidR="00A60FD0">
        <w:rPr>
          <w:rFonts w:ascii="Times New Roman" w:hAnsi="Times New Roman" w:cs="Times New Roman"/>
          <w:sz w:val="28"/>
          <w:szCs w:val="28"/>
        </w:rPr>
        <w:t>.</w:t>
      </w:r>
    </w:p>
    <w:p w:rsidR="00A60FD0" w:rsidRDefault="00A60FD0" w:rsidP="00A60F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FD0" w:rsidRPr="00EA550A" w:rsidRDefault="00A60FD0" w:rsidP="00A60FD0">
      <w:pPr>
        <w:rPr>
          <w:rFonts w:ascii="Times New Roman" w:hAnsi="Times New Roman" w:cs="Times New Roman"/>
          <w:sz w:val="24"/>
          <w:szCs w:val="24"/>
        </w:rPr>
      </w:pPr>
    </w:p>
    <w:p w:rsidR="00A60FD0" w:rsidRPr="006C5E9E" w:rsidRDefault="00A60FD0" w:rsidP="00A60F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5E9E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 w:rsidRPr="006C5E9E">
        <w:rPr>
          <w:rFonts w:ascii="Times New Roman" w:hAnsi="Times New Roman" w:cs="Times New Roman"/>
          <w:color w:val="000000"/>
          <w:sz w:val="24"/>
          <w:szCs w:val="24"/>
        </w:rPr>
        <w:t>ческое планирование 7 класс - 70</w:t>
      </w:r>
      <w:r w:rsidRPr="006C5E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</w:t>
      </w:r>
    </w:p>
    <w:tbl>
      <w:tblPr>
        <w:tblW w:w="1549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"/>
        <w:gridCol w:w="6853"/>
        <w:gridCol w:w="1843"/>
        <w:gridCol w:w="2126"/>
        <w:gridCol w:w="2558"/>
        <w:gridCol w:w="1128"/>
      </w:tblGrid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Планируемая дата проведения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 дата проведения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A60FD0" w:rsidRPr="006C5E9E" w:rsidTr="00A60FD0">
        <w:tc>
          <w:tcPr>
            <w:tcW w:w="15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получения современных материалов» </w:t>
            </w:r>
            <w:r w:rsidRPr="006C5E9E">
              <w:rPr>
                <w:rFonts w:ascii="Times New Roman" w:hAnsi="Times New Roman" w:cs="Times New Roman"/>
                <w:sz w:val="24"/>
                <w:szCs w:val="24"/>
              </w:rPr>
              <w:t>(4 ч)</w:t>
            </w: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изготовления изделий из порошков (порошковая металлургия)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 и керамика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Композитные материалы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нанесения защитных и декоративных покрытий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14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«Современные информационные технологии»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6C5E9E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bCs/>
                <w:sz w:val="24"/>
                <w:szCs w:val="24"/>
              </w:rPr>
              <w:t>Тема: Понятие об информационных технологиях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bCs/>
                <w:sz w:val="24"/>
                <w:szCs w:val="24"/>
              </w:rPr>
              <w:t>Тема: Компьютерное трёхмерное проектирование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bCs/>
                <w:sz w:val="24"/>
                <w:szCs w:val="24"/>
              </w:rPr>
              <w:t>Тема: Обработка изделий на станках с ЧПУ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в транспорте» </w:t>
            </w:r>
            <w:r w:rsidRPr="00EF6684">
              <w:rPr>
                <w:rFonts w:ascii="Times New Roman" w:hAnsi="Times New Roman" w:cs="Times New Roman"/>
                <w:sz w:val="24"/>
                <w:szCs w:val="24"/>
              </w:rPr>
              <w:t>(4 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Виды транспорта. История развития  транспорта.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Транспортная логистика.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Регулирование транспортных потоков.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Безопасность транспорта. Влияние транспорта на окружающую среду.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«Автоматизация производства» (3ч)</w:t>
            </w:r>
          </w:p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Автоматизация промышленного производства.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Автоматизация производства в лёгкой промышленности.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Автоматизация производства в пищевой промышленности.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кулинарной обработки пищевых продуктов»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Мясо. Субпродукты.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Технология приготовления блюд из мяса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sz w:val="24"/>
                <w:szCs w:val="24"/>
              </w:rPr>
              <w:t>Виды домашней и сельскохозяйственной птицы.</w:t>
            </w:r>
          </w:p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Блюда из птицы.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Виды, классификация супов.</w:t>
            </w:r>
          </w:p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приготовления супов.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Сладости, десерты, напитки.</w:t>
            </w:r>
          </w:p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Сервировка стола к обеду.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6C5E9E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6C5E9E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Индустрия питания. Профессии в индустрии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приготовления блюд. Продукты для выпечки. Профессия кондитер.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6684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84" w:rsidRDefault="00EF6684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84" w:rsidRPr="00EF6684" w:rsidRDefault="00EF6684" w:rsidP="00EF6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приготовления изделий из пресного, слоёного теста</w:t>
            </w:r>
          </w:p>
          <w:p w:rsidR="00EF6684" w:rsidRPr="00EF6684" w:rsidRDefault="00EF6684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84" w:rsidRPr="00EF6684" w:rsidRDefault="00EF6684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84" w:rsidRPr="00EF6684" w:rsidRDefault="00EF6684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84" w:rsidRPr="00EF6684" w:rsidRDefault="00EF6684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84" w:rsidRPr="000F40B0" w:rsidRDefault="00EF6684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EF6684" w:rsidP="00A6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A60F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EF6684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Выпечка изделий из песочного теста.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Праздничный этикет.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«Материальные технологии» </w:t>
            </w:r>
          </w:p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</w:t>
            </w:r>
            <w:proofErr w:type="gramStart"/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: Технологии изготовления текстильных изделий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Текстильное материаловедение Ткани из волокон животного происхождения.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и свойства тканей из волокон животного происхождения.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Ткани из химических волокон.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и свойства тканей химических волокон.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Швейная машина. </w:t>
            </w:r>
            <w:r w:rsidRPr="000F4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Машинная игла. Дефекты машинной строчки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Приспособления к швейной машине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плечевой одежд</w:t>
            </w:r>
            <w:r w:rsidRPr="00EF6684">
              <w:rPr>
                <w:rFonts w:ascii="Times New Roman" w:hAnsi="Times New Roman" w:cs="Times New Roman"/>
                <w:sz w:val="24"/>
                <w:szCs w:val="24"/>
              </w:rPr>
              <w:t xml:space="preserve">ы. </w:t>
            </w:r>
            <w:proofErr w:type="spellStart"/>
            <w:r w:rsidRPr="00EF6684">
              <w:rPr>
                <w:rFonts w:ascii="Times New Roman" w:hAnsi="Times New Roman" w:cs="Times New Roman"/>
                <w:sz w:val="24"/>
                <w:szCs w:val="24"/>
              </w:rPr>
              <w:t>Цельнокройный</w:t>
            </w:r>
            <w:proofErr w:type="spellEnd"/>
            <w:r w:rsidRPr="00EF6684">
              <w:rPr>
                <w:rFonts w:ascii="Times New Roman" w:hAnsi="Times New Roman" w:cs="Times New Roman"/>
                <w:sz w:val="24"/>
                <w:szCs w:val="24"/>
              </w:rPr>
              <w:t xml:space="preserve"> рукав.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sz w:val="24"/>
                <w:szCs w:val="24"/>
              </w:rPr>
              <w:t>Построение чертежа основы плечевого изделия с цельнокроеным рукавом.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поясной одежды</w:t>
            </w:r>
            <w:proofErr w:type="gramStart"/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чертежа прямой юбки.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Моделирование плечевой одежды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Подкройная</w:t>
            </w:r>
            <w:proofErr w:type="spellEnd"/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обтачка. </w:t>
            </w:r>
            <w:proofErr w:type="spellStart"/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Подборт</w:t>
            </w:r>
            <w:proofErr w:type="spellEnd"/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Моделирование поясной одежды. Юбки.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моделирования юбок.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Технологические операции изготовления</w:t>
            </w:r>
          </w:p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швейных изделий.</w:t>
            </w:r>
          </w:p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ручных работ. Приметывание. </w:t>
            </w:r>
            <w:proofErr w:type="spellStart"/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Выметывание</w:t>
            </w:r>
            <w:proofErr w:type="spellEnd"/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ручных работ. Подшивание</w:t>
            </w:r>
            <w:r w:rsidRPr="00EF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прямыми, косыми и крестообразными стежками.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машинных работ. Обтачивание. Вывертывание. Обтачной шов.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машинных работ. Окантовочные швы.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Притачивание замка. Обработка складок.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ВТО. Промышленное оборудование для ВТО и пошива.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 в пошиве одежды.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художественной обработки ткани. </w:t>
            </w: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Прямые стежки.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Петлеобразные стежки. Запуск творческого 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>Петельные стежки.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выполнения петельных стежков.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Вышивание крестообразными и косыми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Вышивание стежками, швом крест.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Штриховая гладь.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56-57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Техника выполнения штриховой глади.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Французский узелок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EF6684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художественной обработки ткани. Вышивка </w:t>
            </w:r>
            <w:r w:rsidRPr="00EF66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атласными лентами.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Уход.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Офо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рмление. Профессия вышивальщица.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над проектом.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растениеводства и животноводства»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 w:rsidRPr="000F40B0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D638CA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Растениеводство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Технологии флористики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Комнатные растения в интерьере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Ландшафтный дизайн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Проектирование вручную.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Ландшафтный дизайн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Проектирование с использованием компьютерных программ.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биотехнологии. Сферы применения биотехнологий.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Животноводство. Кормление животных.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разведения 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Итоговый урок.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FD0" w:rsidRPr="000F40B0" w:rsidTr="00A60FD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0" w:rsidRPr="000F40B0" w:rsidRDefault="00A60FD0" w:rsidP="00A6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60FD0" w:rsidRDefault="00A60FD0" w:rsidP="00A60F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FD0" w:rsidRPr="00A60FD0" w:rsidRDefault="00A60FD0" w:rsidP="00A60F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0251" w:rsidRPr="00450AE9" w:rsidRDefault="0084006D" w:rsidP="004965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0AE9">
        <w:rPr>
          <w:rFonts w:ascii="Times New Roman" w:hAnsi="Times New Roman" w:cs="Times New Roman"/>
          <w:color w:val="000000" w:themeColor="text1"/>
        </w:rPr>
        <w:t xml:space="preserve">Содержание учебного предмета «Технология» </w:t>
      </w:r>
      <w:r w:rsidR="0025650B" w:rsidRPr="00450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класс</w:t>
      </w:r>
    </w:p>
    <w:p w:rsidR="0049651B" w:rsidRPr="001E355D" w:rsidRDefault="0025650B" w:rsidP="0049651B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в энергетике» </w:t>
      </w:r>
      <w:r w:rsidR="00A60FD0">
        <w:rPr>
          <w:rFonts w:ascii="Times New Roman" w:hAnsi="Times New Roman" w:cs="Times New Roman"/>
          <w:sz w:val="28"/>
          <w:szCs w:val="28"/>
        </w:rPr>
        <w:t>(6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25650B" w:rsidRPr="003742C9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Производство, преобразование,</w:t>
      </w:r>
      <w:r w:rsidR="003742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>распределение, накопление и передача энергии</w:t>
      </w:r>
      <w:r w:rsidR="003742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как технология </w:t>
      </w:r>
      <w:r w:rsidR="000A6E5B">
        <w:rPr>
          <w:rFonts w:ascii="Times New Roman" w:hAnsi="Times New Roman" w:cs="Times New Roman"/>
          <w:sz w:val="28"/>
          <w:szCs w:val="28"/>
        </w:rPr>
        <w:t>(1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25650B" w:rsidRPr="001E355D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Производство, преобразование, распределение, накопление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 передача энергии как технология. Использование энергии: механической, электрической,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тепловой, гидравлической. Машины для преобразования энергии. Устройства для передачи энергии.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Потеря энергии. Последствия потери энергии для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экономики и экологии. Пути сокращения потерь</w:t>
      </w:r>
      <w:r w:rsidR="003742C9">
        <w:rPr>
          <w:rFonts w:ascii="Times New Roman" w:hAnsi="Times New Roman" w:cs="Times New Roman"/>
          <w:sz w:val="28"/>
          <w:szCs w:val="28"/>
        </w:rPr>
        <w:t xml:space="preserve"> энергии. </w:t>
      </w:r>
      <w:r w:rsidRPr="001E355D">
        <w:rPr>
          <w:rFonts w:ascii="Times New Roman" w:hAnsi="Times New Roman" w:cs="Times New Roman"/>
          <w:sz w:val="28"/>
          <w:szCs w:val="28"/>
        </w:rPr>
        <w:t>Альтернативные источники энергии.</w:t>
      </w:r>
    </w:p>
    <w:p w:rsidR="0025650B" w:rsidRPr="001E355D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Изучение работы домашнего электросчётчика.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Подготовка к образовательному путешествию</w:t>
      </w:r>
    </w:p>
    <w:p w:rsidR="0025650B" w:rsidRPr="001E355D" w:rsidRDefault="0025650B" w:rsidP="0025650B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(экскурсии) «Энергетика нашего региона»</w:t>
      </w:r>
    </w:p>
    <w:p w:rsidR="0025650B" w:rsidRPr="003742C9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Электрическая сеть. Приёмники</w:t>
      </w:r>
      <w:r w:rsidR="003742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>электрической энергии. Устройства для</w:t>
      </w:r>
      <w:r w:rsidR="003742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накопления энергии </w:t>
      </w:r>
      <w:r w:rsidR="00A60FD0">
        <w:rPr>
          <w:rFonts w:ascii="Times New Roman" w:hAnsi="Times New Roman" w:cs="Times New Roman"/>
          <w:sz w:val="28"/>
          <w:szCs w:val="28"/>
        </w:rPr>
        <w:t>(4</w:t>
      </w:r>
      <w:r w:rsidR="000A6E5B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ч)</w:t>
      </w:r>
    </w:p>
    <w:p w:rsidR="003742C9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Электрическая сеть. Типы электрических сетей.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Приёмники электрической энергии. Устройства для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накопления энергии. Понятие об электротехнике.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Электрическая цепь. Электрические проводники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диэлектрики. Электрическая схема (принципиальная, монтажная).</w:t>
      </w:r>
    </w:p>
    <w:p w:rsidR="0025650B" w:rsidRPr="001E355D" w:rsidRDefault="0025650B" w:rsidP="00374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Практические работы</w:t>
      </w:r>
      <w:r w:rsidRPr="001E355D">
        <w:rPr>
          <w:rFonts w:ascii="Times New Roman" w:hAnsi="Times New Roman" w:cs="Times New Roman"/>
          <w:sz w:val="28"/>
          <w:szCs w:val="28"/>
        </w:rPr>
        <w:t>. Подготовка к образовательному путешествию.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Сборка простых </w:t>
      </w:r>
      <w:r w:rsidR="003742C9">
        <w:rPr>
          <w:rFonts w:ascii="Times New Roman" w:hAnsi="Times New Roman" w:cs="Times New Roman"/>
          <w:sz w:val="28"/>
          <w:szCs w:val="28"/>
        </w:rPr>
        <w:t>электрических цепей. Сборка раз</w:t>
      </w:r>
      <w:r w:rsidRPr="001E355D">
        <w:rPr>
          <w:rFonts w:ascii="Times New Roman" w:hAnsi="Times New Roman" w:cs="Times New Roman"/>
          <w:sz w:val="28"/>
          <w:szCs w:val="28"/>
        </w:rPr>
        <w:t>ветвлённой электрической цепи.</w:t>
      </w:r>
    </w:p>
    <w:p w:rsidR="0025650B" w:rsidRPr="003742C9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Бытовые электроосветительные</w:t>
      </w:r>
      <w:r w:rsidR="003742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и электронагревательные приборы </w:t>
      </w:r>
    </w:p>
    <w:p w:rsidR="0025650B" w:rsidRPr="001E355D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Бытовые электроосветительные и электронагревательные приборы. Электрические лампы (накаливания, галогенная, люминесцентная, светодиодная).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Бытовые приборы, преобразующие электрическую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энергию </w:t>
      </w:r>
      <w:proofErr w:type="gramStart"/>
      <w:r w:rsidRPr="001E35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E355D">
        <w:rPr>
          <w:rFonts w:ascii="Times New Roman" w:hAnsi="Times New Roman" w:cs="Times New Roman"/>
          <w:sz w:val="28"/>
          <w:szCs w:val="28"/>
        </w:rPr>
        <w:t xml:space="preserve"> тепловую.</w:t>
      </w:r>
    </w:p>
    <w:p w:rsidR="0025650B" w:rsidRPr="001E355D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1E355D">
        <w:rPr>
          <w:rFonts w:ascii="Times New Roman" w:hAnsi="Times New Roman" w:cs="Times New Roman"/>
          <w:sz w:val="28"/>
          <w:szCs w:val="28"/>
        </w:rPr>
        <w:t>. Обсуждение результатов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образовательного путешествия.</w:t>
      </w:r>
      <w:r w:rsidR="003742C9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Сборка электрической цепи с обратной связью.</w:t>
      </w:r>
    </w:p>
    <w:p w:rsidR="003742C9" w:rsidRPr="000A6E5B" w:rsidRDefault="0025650B" w:rsidP="000A6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="003742C9">
        <w:rPr>
          <w:rFonts w:ascii="Times New Roman" w:hAnsi="Times New Roman" w:cs="Times New Roman"/>
          <w:sz w:val="28"/>
          <w:szCs w:val="28"/>
        </w:rPr>
        <w:t>. Исследование электри</w:t>
      </w:r>
      <w:r w:rsidRPr="001E355D">
        <w:rPr>
          <w:rFonts w:ascii="Times New Roman" w:hAnsi="Times New Roman" w:cs="Times New Roman"/>
          <w:sz w:val="28"/>
          <w:szCs w:val="28"/>
        </w:rPr>
        <w:t>ческого освещения в здании школы.</w:t>
      </w:r>
    </w:p>
    <w:p w:rsidR="001E355D" w:rsidRPr="001E355D" w:rsidRDefault="001E355D" w:rsidP="0025650B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Раздел «Социальные технологии» </w:t>
      </w:r>
      <w:r w:rsidR="00A60FD0">
        <w:rPr>
          <w:rFonts w:ascii="Times New Roman" w:hAnsi="Times New Roman" w:cs="Times New Roman"/>
          <w:sz w:val="28"/>
          <w:szCs w:val="28"/>
        </w:rPr>
        <w:t>(4</w:t>
      </w:r>
      <w:r w:rsidRPr="001E355D">
        <w:rPr>
          <w:rFonts w:ascii="Times New Roman" w:hAnsi="Times New Roman" w:cs="Times New Roman"/>
          <w:sz w:val="28"/>
          <w:szCs w:val="28"/>
        </w:rPr>
        <w:t>ч)</w:t>
      </w:r>
    </w:p>
    <w:p w:rsidR="0025650B" w:rsidRPr="001E355D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Специфика социальных технологий</w:t>
      </w:r>
      <w:r w:rsidR="00BC78D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C78D1" w:rsidRPr="001E355D">
        <w:rPr>
          <w:rFonts w:ascii="Times New Roman" w:hAnsi="Times New Roman" w:cs="Times New Roman"/>
          <w:b/>
          <w:bCs/>
          <w:sz w:val="28"/>
          <w:szCs w:val="28"/>
        </w:rPr>
        <w:t>Социальная работа. Сфера услуг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(1 ч)</w:t>
      </w:r>
    </w:p>
    <w:p w:rsidR="0025650B" w:rsidRPr="001E355D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Специфика социальных технологий. Сферы применения социальных технологий. Социальные технологии, применяемые при межличностной и межгрупповой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коммуникации, при публичной и массовой коммуникации.</w:t>
      </w:r>
    </w:p>
    <w:p w:rsidR="0025650B" w:rsidRPr="001E355D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о социальных технологиях, применяемых в XXI в.,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 профессиях, связанных с реализацией социальных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технологий.</w:t>
      </w:r>
    </w:p>
    <w:p w:rsidR="0025650B" w:rsidRPr="001E355D" w:rsidRDefault="0025650B" w:rsidP="002565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Социальная работа, её цели. Виды социальной работы с конкретными группами населения. Принципы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социальной работы. Услуги сферы обслуживания,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социальной сферы.</w:t>
      </w:r>
    </w:p>
    <w:p w:rsidR="0025650B" w:rsidRPr="001E355D" w:rsidRDefault="0025650B" w:rsidP="0025650B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Социальная помощь</w:t>
      </w:r>
    </w:p>
    <w:p w:rsidR="001E355D" w:rsidRPr="00BC78D1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Технологии работы с общественным мнением.</w:t>
      </w:r>
      <w:r w:rsidR="00BC78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Социальные сети как технология </w:t>
      </w:r>
      <w:r w:rsidR="003742C9">
        <w:rPr>
          <w:rFonts w:ascii="Times New Roman" w:hAnsi="Times New Roman" w:cs="Times New Roman"/>
          <w:sz w:val="28"/>
          <w:szCs w:val="28"/>
        </w:rPr>
        <w:t>(1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Технологии работы с общественным мнением.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Источники формирования и формы выражения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общественного мн</w:t>
      </w:r>
      <w:r w:rsidR="00483FE7">
        <w:rPr>
          <w:rFonts w:ascii="Times New Roman" w:hAnsi="Times New Roman" w:cs="Times New Roman"/>
          <w:sz w:val="28"/>
          <w:szCs w:val="28"/>
        </w:rPr>
        <w:t>ения. Социальные сети как техно</w:t>
      </w:r>
      <w:r w:rsidRPr="001E355D">
        <w:rPr>
          <w:rFonts w:ascii="Times New Roman" w:hAnsi="Times New Roman" w:cs="Times New Roman"/>
          <w:sz w:val="28"/>
          <w:szCs w:val="28"/>
        </w:rPr>
        <w:t>логия. Содержание социальной сети. Элементы негативного влияния социальной сети на человека.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1E355D">
        <w:rPr>
          <w:rFonts w:ascii="Times New Roman" w:hAnsi="Times New Roman" w:cs="Times New Roman"/>
          <w:sz w:val="28"/>
          <w:szCs w:val="28"/>
        </w:rPr>
        <w:t>. Оценка уровня общительности.</w:t>
      </w:r>
    </w:p>
    <w:p w:rsidR="001E355D" w:rsidRPr="001E355D" w:rsidRDefault="001E355D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 xml:space="preserve">. Поиск и изучение информации о социальных сетях, поисковых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системах</w:t>
      </w:r>
      <w:proofErr w:type="gramStart"/>
      <w:r w:rsidRPr="001E355D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1E355D">
        <w:rPr>
          <w:rFonts w:ascii="Times New Roman" w:hAnsi="Times New Roman" w:cs="Times New Roman"/>
          <w:sz w:val="28"/>
          <w:szCs w:val="28"/>
        </w:rPr>
        <w:t>ервисах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 мгновенного обмена сообщениями, которые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настоящее время являются самыми посещаемыми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России.</w:t>
      </w:r>
    </w:p>
    <w:p w:rsidR="001E355D" w:rsidRPr="00483FE7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Технологии в сфере средств массовой</w:t>
      </w:r>
      <w:r w:rsidR="00483F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информации </w:t>
      </w:r>
      <w:r w:rsidRPr="001E355D">
        <w:rPr>
          <w:rFonts w:ascii="Times New Roman" w:hAnsi="Times New Roman" w:cs="Times New Roman"/>
          <w:sz w:val="28"/>
          <w:szCs w:val="28"/>
        </w:rPr>
        <w:t>(2 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Средства массовой информации (коммуникации)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СМИ (СМК). Классы средств массовой информации. Технологии в сфере средств массовой информации. Элементы отрицательного воздействия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СМИ на мнение и поведение людей. Информационная война.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1E355D">
        <w:rPr>
          <w:rFonts w:ascii="Times New Roman" w:hAnsi="Times New Roman" w:cs="Times New Roman"/>
          <w:sz w:val="28"/>
          <w:szCs w:val="28"/>
        </w:rPr>
        <w:t>. Обсуждение результатов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самостоятельной внеурочной работы «Социальная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помощь».</w:t>
      </w:r>
    </w:p>
    <w:p w:rsidR="00BC78D1" w:rsidRDefault="001E355D" w:rsidP="000006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lastRenderedPageBreak/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Осуществление мониторинга (исследования) СМИ и ресурсов Интернета по</w:t>
      </w:r>
      <w:r w:rsidR="00483FE7">
        <w:rPr>
          <w:rFonts w:ascii="Times New Roman" w:hAnsi="Times New Roman" w:cs="Times New Roman"/>
          <w:sz w:val="28"/>
          <w:szCs w:val="28"/>
        </w:rPr>
        <w:t xml:space="preserve"> вопросам </w:t>
      </w:r>
      <w:r w:rsidRPr="001E355D">
        <w:rPr>
          <w:rFonts w:ascii="Times New Roman" w:hAnsi="Times New Roman" w:cs="Times New Roman"/>
          <w:sz w:val="28"/>
          <w:szCs w:val="28"/>
        </w:rPr>
        <w:t>формирования, продвижения и внедрения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новой технологии, обслуживающей ту или иную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группу потребностей (по выбору обучающегося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или по указанию учителя)</w:t>
      </w:r>
    </w:p>
    <w:p w:rsidR="00000672" w:rsidRPr="00000672" w:rsidRDefault="00000672" w:rsidP="000006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78D1" w:rsidRDefault="001E355D" w:rsidP="00BC78D1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Раздел «Медицинские технологии» </w:t>
      </w:r>
      <w:r w:rsidR="003742C9">
        <w:rPr>
          <w:rFonts w:ascii="Times New Roman" w:hAnsi="Times New Roman" w:cs="Times New Roman"/>
          <w:sz w:val="28"/>
          <w:szCs w:val="28"/>
        </w:rPr>
        <w:t>(2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1E355D" w:rsidRPr="00BC78D1" w:rsidRDefault="001E355D" w:rsidP="00BC78D1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Актуальные и перспективные медицинские</w:t>
      </w:r>
      <w:r w:rsidR="00483F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>технологии</w:t>
      </w:r>
      <w:r w:rsidR="00BC78D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C78D1" w:rsidRPr="00BC78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78D1" w:rsidRPr="001E355D">
        <w:rPr>
          <w:rFonts w:ascii="Times New Roman" w:hAnsi="Times New Roman" w:cs="Times New Roman"/>
          <w:b/>
          <w:bCs/>
          <w:sz w:val="28"/>
          <w:szCs w:val="28"/>
        </w:rPr>
        <w:t>Генетика и генная инженерия</w:t>
      </w:r>
      <w:r w:rsidR="00BC78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78D1">
        <w:rPr>
          <w:rFonts w:ascii="Times New Roman" w:hAnsi="Times New Roman" w:cs="Times New Roman"/>
          <w:sz w:val="28"/>
          <w:szCs w:val="28"/>
        </w:rPr>
        <w:t>(1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Применение современных технологий в медицине.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Медицинские приборы и обо</w:t>
      </w:r>
      <w:r w:rsidR="00483FE7">
        <w:rPr>
          <w:rFonts w:ascii="Times New Roman" w:hAnsi="Times New Roman" w:cs="Times New Roman"/>
          <w:sz w:val="28"/>
          <w:szCs w:val="28"/>
        </w:rPr>
        <w:t xml:space="preserve">рудование. </w:t>
      </w:r>
      <w:proofErr w:type="spellStart"/>
      <w:r w:rsidR="00483FE7">
        <w:rPr>
          <w:rFonts w:ascii="Times New Roman" w:hAnsi="Times New Roman" w:cs="Times New Roman"/>
          <w:sz w:val="28"/>
          <w:szCs w:val="28"/>
        </w:rPr>
        <w:t>Телемеди</w:t>
      </w:r>
      <w:r w:rsidRPr="001E355D">
        <w:rPr>
          <w:rFonts w:ascii="Times New Roman" w:hAnsi="Times New Roman" w:cs="Times New Roman"/>
          <w:sz w:val="28"/>
          <w:szCs w:val="28"/>
        </w:rPr>
        <w:t>цина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Малоинвазивные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 операции. Роботизированная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хирургия. Экстракорпоральная мембранная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оксигенация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>. Профессии в медицине.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1E355D">
        <w:rPr>
          <w:rFonts w:ascii="Times New Roman" w:hAnsi="Times New Roman" w:cs="Times New Roman"/>
          <w:sz w:val="28"/>
          <w:szCs w:val="28"/>
        </w:rPr>
        <w:t>. Знакомство с информатизацией о здравоохранении региона.</w:t>
      </w:r>
    </w:p>
    <w:p w:rsidR="001E355D" w:rsidRPr="001E355D" w:rsidRDefault="001E355D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Исследование потребностей в медицинских кадрах в районе проживания.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Понятие о генетике и генной инженерии. Формы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генной терапии. Цель прикладной генетической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инженерии. Генная терапия человека. Генетическое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тестирование. Персонализированная медицина.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1E355D">
        <w:rPr>
          <w:rFonts w:ascii="Times New Roman" w:hAnsi="Times New Roman" w:cs="Times New Roman"/>
          <w:sz w:val="28"/>
          <w:szCs w:val="28"/>
        </w:rPr>
        <w:t>. Изучение комплекса упражнений при работе за компьютером.</w:t>
      </w:r>
    </w:p>
    <w:p w:rsidR="001E355D" w:rsidRPr="001E355D" w:rsidRDefault="001E355D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Интернете о значении понятий «диспансеризация»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и «вакцинация», целях и периодичности их проведения</w:t>
      </w:r>
    </w:p>
    <w:p w:rsidR="00483FE7" w:rsidRDefault="00483FE7" w:rsidP="001E35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E355D" w:rsidRPr="001E355D" w:rsidRDefault="001E355D" w:rsidP="001E355D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Раздел «Технологии в области электроники» </w:t>
      </w:r>
      <w:r w:rsidR="00881962">
        <w:rPr>
          <w:rFonts w:ascii="Times New Roman" w:hAnsi="Times New Roman" w:cs="Times New Roman"/>
          <w:sz w:val="28"/>
          <w:szCs w:val="28"/>
        </w:rPr>
        <w:t>(</w:t>
      </w:r>
      <w:r w:rsidR="00A60FD0">
        <w:rPr>
          <w:rFonts w:ascii="Times New Roman" w:hAnsi="Times New Roman" w:cs="Times New Roman"/>
          <w:sz w:val="28"/>
          <w:szCs w:val="28"/>
        </w:rPr>
        <w:t>3</w:t>
      </w:r>
      <w:r w:rsidRPr="001E355D">
        <w:rPr>
          <w:rFonts w:ascii="Times New Roman" w:hAnsi="Times New Roman" w:cs="Times New Roman"/>
          <w:sz w:val="28"/>
          <w:szCs w:val="28"/>
        </w:rPr>
        <w:t>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proofErr w:type="spellStart"/>
      <w:r w:rsidRPr="001E355D">
        <w:rPr>
          <w:rFonts w:ascii="Times New Roman" w:hAnsi="Times New Roman" w:cs="Times New Roman"/>
          <w:b/>
          <w:bCs/>
          <w:sz w:val="28"/>
          <w:szCs w:val="28"/>
        </w:rPr>
        <w:t>Нанотехнологии</w:t>
      </w:r>
      <w:proofErr w:type="spellEnd"/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A6E5B">
        <w:rPr>
          <w:rFonts w:ascii="Times New Roman" w:hAnsi="Times New Roman" w:cs="Times New Roman"/>
          <w:sz w:val="28"/>
          <w:szCs w:val="28"/>
        </w:rPr>
        <w:t xml:space="preserve">(1 </w:t>
      </w:r>
      <w:r w:rsidRPr="001E355D">
        <w:rPr>
          <w:rFonts w:ascii="Times New Roman" w:hAnsi="Times New Roman" w:cs="Times New Roman"/>
          <w:sz w:val="28"/>
          <w:szCs w:val="28"/>
        </w:rPr>
        <w:t>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: новые принципы получения материалов и продуктов с заданными свойствами.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Нанообъекты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>.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Наноматериалы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>, область их применения.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1E355D">
        <w:rPr>
          <w:rFonts w:ascii="Times New Roman" w:hAnsi="Times New Roman" w:cs="Times New Roman"/>
          <w:sz w:val="28"/>
          <w:szCs w:val="28"/>
        </w:rPr>
        <w:t>. Сборка электрических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цепей с герконом и реостатом.</w:t>
      </w:r>
    </w:p>
    <w:p w:rsidR="001E355D" w:rsidRPr="001E355D" w:rsidRDefault="001E355D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в Интернете о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наноматериалах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>, которые можно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получить с помощью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нанотехнологий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>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Электроника</w:t>
      </w:r>
      <w:r w:rsidR="00BC78D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BC78D1">
        <w:rPr>
          <w:rFonts w:ascii="Times New Roman" w:hAnsi="Times New Roman" w:cs="Times New Roman"/>
          <w:b/>
          <w:bCs/>
          <w:sz w:val="28"/>
          <w:szCs w:val="28"/>
        </w:rPr>
        <w:t>Фотоника</w:t>
      </w:r>
      <w:proofErr w:type="spellEnd"/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0FD0">
        <w:rPr>
          <w:rFonts w:ascii="Times New Roman" w:hAnsi="Times New Roman" w:cs="Times New Roman"/>
          <w:sz w:val="28"/>
          <w:szCs w:val="28"/>
        </w:rPr>
        <w:t>(2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BC78D1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Электроника, её возникновение и развитие. Области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применения электроники. Цифровая электроника,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микроэлектроника</w:t>
      </w:r>
      <w:proofErr w:type="gramStart"/>
      <w:r w:rsidRPr="001E355D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 xml:space="preserve">Передача сигналов по оптическим волокнам. Области применения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фотоники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Нанофотоника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>,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направления её развития. Перспективы создания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квантовых компьютеров.</w:t>
      </w:r>
    </w:p>
    <w:p w:rsidR="001E355D" w:rsidRDefault="001E355D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Интернете об областях деятельности человека,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 xml:space="preserve">в которых </w:t>
      </w:r>
      <w:r w:rsidR="00483FE7">
        <w:rPr>
          <w:rFonts w:ascii="Times New Roman" w:hAnsi="Times New Roman" w:cs="Times New Roman"/>
          <w:sz w:val="28"/>
          <w:szCs w:val="28"/>
        </w:rPr>
        <w:t xml:space="preserve">применяется </w:t>
      </w:r>
      <w:proofErr w:type="spellStart"/>
      <w:r w:rsidR="00483FE7">
        <w:rPr>
          <w:rFonts w:ascii="Times New Roman" w:hAnsi="Times New Roman" w:cs="Times New Roman"/>
          <w:sz w:val="28"/>
          <w:szCs w:val="28"/>
        </w:rPr>
        <w:t>фотоника</w:t>
      </w:r>
      <w:proofErr w:type="spellEnd"/>
      <w:r w:rsidR="00483FE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83FE7">
        <w:rPr>
          <w:rFonts w:ascii="Times New Roman" w:hAnsi="Times New Roman" w:cs="Times New Roman"/>
          <w:sz w:val="28"/>
          <w:szCs w:val="28"/>
        </w:rPr>
        <w:t>нанофото</w:t>
      </w:r>
      <w:r w:rsidRPr="001E355D">
        <w:rPr>
          <w:rFonts w:ascii="Times New Roman" w:hAnsi="Times New Roman" w:cs="Times New Roman"/>
          <w:sz w:val="28"/>
          <w:szCs w:val="28"/>
        </w:rPr>
        <w:t>ника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>.</w:t>
      </w:r>
    </w:p>
    <w:p w:rsidR="00A60FD0" w:rsidRPr="001E355D" w:rsidRDefault="00A60FD0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E5B" w:rsidRPr="00167C9D" w:rsidRDefault="00A60FD0" w:rsidP="00167C9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7C9D">
        <w:rPr>
          <w:rFonts w:ascii="Times New Roman" w:hAnsi="Times New Roman" w:cs="Times New Roman"/>
          <w:b/>
          <w:sz w:val="28"/>
          <w:szCs w:val="28"/>
        </w:rPr>
        <w:t>Раздел «Технологии растениеводства и животноводства»(5)</w:t>
      </w:r>
    </w:p>
    <w:p w:rsidR="00A60FD0" w:rsidRPr="00167C9D" w:rsidRDefault="00A60FD0" w:rsidP="00167C9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7C9D">
        <w:rPr>
          <w:rFonts w:ascii="Times New Roman" w:hAnsi="Times New Roman" w:cs="Times New Roman"/>
          <w:b/>
          <w:sz w:val="28"/>
          <w:szCs w:val="28"/>
        </w:rPr>
        <w:t>Раздел. Производство животноводческих продуктов.</w:t>
      </w:r>
    </w:p>
    <w:p w:rsidR="00A60FD0" w:rsidRPr="00167C9D" w:rsidRDefault="00A60FD0" w:rsidP="00167C9D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C9D">
        <w:rPr>
          <w:rFonts w:ascii="Times New Roman" w:hAnsi="Times New Roman" w:cs="Times New Roman"/>
          <w:sz w:val="28"/>
          <w:szCs w:val="28"/>
        </w:rPr>
        <w:t xml:space="preserve">Тема: Животноводческие предприятия. </w:t>
      </w:r>
      <w:proofErr w:type="spellStart"/>
      <w:r w:rsidRPr="00167C9D">
        <w:rPr>
          <w:rFonts w:ascii="Times New Roman" w:hAnsi="Times New Roman" w:cs="Times New Roman"/>
          <w:sz w:val="28"/>
          <w:szCs w:val="28"/>
        </w:rPr>
        <w:t>Оборудовнаия</w:t>
      </w:r>
      <w:proofErr w:type="spellEnd"/>
      <w:r w:rsidRPr="00167C9D">
        <w:rPr>
          <w:rFonts w:ascii="Times New Roman" w:hAnsi="Times New Roman" w:cs="Times New Roman"/>
          <w:sz w:val="28"/>
          <w:szCs w:val="28"/>
        </w:rPr>
        <w:t xml:space="preserve"> и м</w:t>
      </w:r>
      <w:r w:rsidR="00167C9D" w:rsidRPr="00167C9D">
        <w:rPr>
          <w:rFonts w:ascii="Times New Roman" w:hAnsi="Times New Roman" w:cs="Times New Roman"/>
          <w:sz w:val="28"/>
          <w:szCs w:val="28"/>
        </w:rPr>
        <w:t>икроклимат животноводческих и п</w:t>
      </w:r>
      <w:r w:rsidRPr="00167C9D">
        <w:rPr>
          <w:rFonts w:ascii="Times New Roman" w:hAnsi="Times New Roman" w:cs="Times New Roman"/>
          <w:sz w:val="28"/>
          <w:szCs w:val="28"/>
        </w:rPr>
        <w:t>т</w:t>
      </w:r>
      <w:r w:rsidR="00167C9D" w:rsidRPr="00167C9D">
        <w:rPr>
          <w:rFonts w:ascii="Times New Roman" w:hAnsi="Times New Roman" w:cs="Times New Roman"/>
          <w:sz w:val="28"/>
          <w:szCs w:val="28"/>
        </w:rPr>
        <w:t>и</w:t>
      </w:r>
      <w:r w:rsidRPr="00167C9D">
        <w:rPr>
          <w:rFonts w:ascii="Times New Roman" w:hAnsi="Times New Roman" w:cs="Times New Roman"/>
          <w:sz w:val="28"/>
          <w:szCs w:val="28"/>
        </w:rPr>
        <w:t>цеводческих предприятий. Выращивание животных. Использование и хранение продукции.</w:t>
      </w:r>
    </w:p>
    <w:p w:rsidR="00A60FD0" w:rsidRPr="00167C9D" w:rsidRDefault="00A60FD0" w:rsidP="00167C9D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C9D">
        <w:rPr>
          <w:rFonts w:ascii="Times New Roman" w:hAnsi="Times New Roman" w:cs="Times New Roman"/>
          <w:sz w:val="28"/>
          <w:szCs w:val="28"/>
        </w:rPr>
        <w:t>Тема: Использование цифровых технологий в животноводстве. Автоматическое кормление, дойка, уборка и т.д.</w:t>
      </w:r>
    </w:p>
    <w:p w:rsidR="00A60FD0" w:rsidRPr="00167C9D" w:rsidRDefault="00A60FD0" w:rsidP="00167C9D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C9D">
        <w:rPr>
          <w:rFonts w:ascii="Times New Roman" w:hAnsi="Times New Roman" w:cs="Times New Roman"/>
          <w:sz w:val="28"/>
          <w:szCs w:val="28"/>
        </w:rPr>
        <w:t>Тема: Цифровая «умная» ферма – перспективное направление роботизации в животноводстве. Профессии свя</w:t>
      </w:r>
      <w:r w:rsidR="00167C9D" w:rsidRPr="00167C9D">
        <w:rPr>
          <w:rFonts w:ascii="Times New Roman" w:hAnsi="Times New Roman" w:cs="Times New Roman"/>
          <w:sz w:val="28"/>
          <w:szCs w:val="28"/>
        </w:rPr>
        <w:t>занные с деятельностью животны</w:t>
      </w:r>
      <w:proofErr w:type="gramStart"/>
      <w:r w:rsidR="00167C9D" w:rsidRPr="00167C9D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="00167C9D" w:rsidRPr="00167C9D">
        <w:rPr>
          <w:rFonts w:ascii="Times New Roman" w:hAnsi="Times New Roman" w:cs="Times New Roman"/>
          <w:sz w:val="28"/>
          <w:szCs w:val="28"/>
        </w:rPr>
        <w:t xml:space="preserve">зоотехник. </w:t>
      </w:r>
      <w:proofErr w:type="spellStart"/>
      <w:proofErr w:type="gramStart"/>
      <w:r w:rsidR="00167C9D" w:rsidRPr="00167C9D">
        <w:rPr>
          <w:rFonts w:ascii="Times New Roman" w:hAnsi="Times New Roman" w:cs="Times New Roman"/>
          <w:sz w:val="28"/>
          <w:szCs w:val="28"/>
        </w:rPr>
        <w:t>Зооинженер</w:t>
      </w:r>
      <w:proofErr w:type="spellEnd"/>
      <w:r w:rsidR="00167C9D" w:rsidRPr="00167C9D">
        <w:rPr>
          <w:rFonts w:ascii="Times New Roman" w:hAnsi="Times New Roman" w:cs="Times New Roman"/>
          <w:sz w:val="28"/>
          <w:szCs w:val="28"/>
        </w:rPr>
        <w:t xml:space="preserve"> и т.д.)</w:t>
      </w:r>
      <w:proofErr w:type="gramEnd"/>
    </w:p>
    <w:p w:rsidR="00167C9D" w:rsidRPr="00167C9D" w:rsidRDefault="00167C9D" w:rsidP="00167C9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7C9D">
        <w:rPr>
          <w:rFonts w:ascii="Times New Roman" w:hAnsi="Times New Roman" w:cs="Times New Roman"/>
          <w:b/>
          <w:sz w:val="28"/>
          <w:szCs w:val="28"/>
        </w:rPr>
        <w:t xml:space="preserve">Раздел: </w:t>
      </w:r>
      <w:r w:rsidR="00A60FD0" w:rsidRPr="00167C9D">
        <w:rPr>
          <w:rFonts w:ascii="Times New Roman" w:hAnsi="Times New Roman" w:cs="Times New Roman"/>
          <w:b/>
          <w:sz w:val="28"/>
          <w:szCs w:val="28"/>
        </w:rPr>
        <w:t>Сельскохозяйственное производство (особенности производства)</w:t>
      </w:r>
    </w:p>
    <w:p w:rsidR="00A60FD0" w:rsidRPr="00167C9D" w:rsidRDefault="00167C9D" w:rsidP="00167C9D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C9D">
        <w:rPr>
          <w:rFonts w:ascii="Times New Roman" w:hAnsi="Times New Roman" w:cs="Times New Roman"/>
          <w:sz w:val="28"/>
          <w:szCs w:val="28"/>
        </w:rPr>
        <w:t xml:space="preserve">Тема: Сельскохозяйственное производство (особенности производства). Компьютерное оснащение </w:t>
      </w:r>
      <w:proofErr w:type="spellStart"/>
      <w:r w:rsidRPr="00167C9D">
        <w:rPr>
          <w:rFonts w:ascii="Times New Roman" w:hAnsi="Times New Roman" w:cs="Times New Roman"/>
          <w:sz w:val="28"/>
          <w:szCs w:val="28"/>
        </w:rPr>
        <w:t>с\х</w:t>
      </w:r>
      <w:proofErr w:type="spellEnd"/>
      <w:r w:rsidRPr="00167C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7C9D">
        <w:rPr>
          <w:rFonts w:ascii="Times New Roman" w:hAnsi="Times New Roman" w:cs="Times New Roman"/>
          <w:sz w:val="28"/>
          <w:szCs w:val="28"/>
        </w:rPr>
        <w:t>техники</w:t>
      </w:r>
      <w:proofErr w:type="gramStart"/>
      <w:r w:rsidRPr="00167C9D">
        <w:rPr>
          <w:rFonts w:ascii="Times New Roman" w:hAnsi="Times New Roman" w:cs="Times New Roman"/>
          <w:sz w:val="28"/>
          <w:szCs w:val="28"/>
        </w:rPr>
        <w:t>.</w:t>
      </w:r>
      <w:r w:rsidR="00A60FD0" w:rsidRPr="00167C9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A60FD0" w:rsidRPr="00167C9D">
        <w:rPr>
          <w:rFonts w:ascii="Times New Roman" w:hAnsi="Times New Roman" w:cs="Times New Roman"/>
          <w:sz w:val="28"/>
          <w:szCs w:val="28"/>
        </w:rPr>
        <w:t>гропромышленные</w:t>
      </w:r>
      <w:proofErr w:type="spellEnd"/>
      <w:r w:rsidR="00A60FD0" w:rsidRPr="00167C9D">
        <w:rPr>
          <w:rFonts w:ascii="Times New Roman" w:hAnsi="Times New Roman" w:cs="Times New Roman"/>
          <w:sz w:val="28"/>
          <w:szCs w:val="28"/>
        </w:rPr>
        <w:t xml:space="preserve"> комплексы.</w:t>
      </w:r>
    </w:p>
    <w:p w:rsidR="00A60FD0" w:rsidRPr="00167C9D" w:rsidRDefault="00167C9D" w:rsidP="00167C9D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C9D">
        <w:rPr>
          <w:rFonts w:ascii="Times New Roman" w:hAnsi="Times New Roman" w:cs="Times New Roman"/>
          <w:sz w:val="28"/>
          <w:szCs w:val="28"/>
        </w:rPr>
        <w:t xml:space="preserve">Тема: </w:t>
      </w:r>
      <w:r w:rsidR="00A60FD0" w:rsidRPr="00167C9D">
        <w:rPr>
          <w:rFonts w:ascii="Times New Roman" w:hAnsi="Times New Roman" w:cs="Times New Roman"/>
          <w:sz w:val="28"/>
          <w:szCs w:val="28"/>
        </w:rPr>
        <w:t>Автоматизация и роботизация сельскохозяйственного производства.</w:t>
      </w:r>
      <w:r w:rsidRPr="00167C9D">
        <w:rPr>
          <w:rFonts w:ascii="Times New Roman" w:hAnsi="Times New Roman" w:cs="Times New Roman"/>
          <w:sz w:val="28"/>
          <w:szCs w:val="28"/>
        </w:rPr>
        <w:t xml:space="preserve"> Анализаторы почвы, спутниковая навигация, автоматизация тепличных хозяйств, роботы-манипуляторы при уборке урожая, использование БПЛА</w:t>
      </w:r>
    </w:p>
    <w:p w:rsidR="00A60FD0" w:rsidRPr="00167C9D" w:rsidRDefault="00167C9D" w:rsidP="00167C9D">
      <w:pPr>
        <w:pStyle w:val="a3"/>
      </w:pPr>
      <w:r w:rsidRPr="00167C9D">
        <w:rPr>
          <w:rFonts w:ascii="Times New Roman" w:hAnsi="Times New Roman" w:cs="Times New Roman"/>
          <w:sz w:val="28"/>
          <w:szCs w:val="28"/>
        </w:rPr>
        <w:t xml:space="preserve">Тема: </w:t>
      </w:r>
      <w:proofErr w:type="spellStart"/>
      <w:r w:rsidR="00A60FD0" w:rsidRPr="00167C9D">
        <w:rPr>
          <w:rFonts w:ascii="Times New Roman" w:hAnsi="Times New Roman" w:cs="Times New Roman"/>
          <w:sz w:val="28"/>
          <w:szCs w:val="28"/>
        </w:rPr>
        <w:t>Генно-модифицированные</w:t>
      </w:r>
      <w:proofErr w:type="spellEnd"/>
      <w:r w:rsidR="00A60FD0" w:rsidRPr="00167C9D">
        <w:rPr>
          <w:sz w:val="28"/>
          <w:szCs w:val="28"/>
        </w:rPr>
        <w:t xml:space="preserve"> растения: положительные и отрицательные аспекты.</w:t>
      </w:r>
    </w:p>
    <w:p w:rsidR="00A60FD0" w:rsidRPr="00A60FD0" w:rsidRDefault="00A60FD0" w:rsidP="001E35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E355D" w:rsidRPr="001E355D" w:rsidRDefault="001E355D" w:rsidP="001E355D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Раздел «Закономерности технологического развития цивилизации» </w:t>
      </w:r>
      <w:r w:rsidR="00A60FD0">
        <w:rPr>
          <w:rFonts w:ascii="Times New Roman" w:hAnsi="Times New Roman" w:cs="Times New Roman"/>
          <w:sz w:val="28"/>
          <w:szCs w:val="28"/>
        </w:rPr>
        <w:t>(4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Управление в современном производстве.</w:t>
      </w:r>
    </w:p>
    <w:p w:rsidR="001E355D" w:rsidRPr="00483FE7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Инновационные предприятия. </w:t>
      </w:r>
      <w:proofErr w:type="spellStart"/>
      <w:r w:rsidRPr="001E355D">
        <w:rPr>
          <w:rFonts w:ascii="Times New Roman" w:hAnsi="Times New Roman" w:cs="Times New Roman"/>
          <w:b/>
          <w:bCs/>
          <w:sz w:val="28"/>
          <w:szCs w:val="28"/>
        </w:rPr>
        <w:t>Трансфер</w:t>
      </w:r>
      <w:proofErr w:type="spellEnd"/>
      <w:r w:rsidR="00483F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технологий </w:t>
      </w:r>
      <w:r w:rsidR="00A60FD0">
        <w:rPr>
          <w:rFonts w:ascii="Times New Roman" w:hAnsi="Times New Roman" w:cs="Times New Roman"/>
          <w:sz w:val="28"/>
          <w:szCs w:val="28"/>
        </w:rPr>
        <w:t>(2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 xml:space="preserve">Технологическое развитие цивилизации. Цикличность развития. Виды инноваций. Инновационные предприятия. Управление современным производством.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Трансфер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 xml:space="preserve"> технологий, формы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трансфера</w:t>
      </w:r>
      <w:proofErr w:type="spellEnd"/>
      <w:r w:rsidRPr="001E355D">
        <w:rPr>
          <w:rFonts w:ascii="Times New Roman" w:hAnsi="Times New Roman" w:cs="Times New Roman"/>
          <w:sz w:val="28"/>
          <w:szCs w:val="28"/>
        </w:rPr>
        <w:t>.</w:t>
      </w:r>
    </w:p>
    <w:p w:rsidR="001E355D" w:rsidRPr="001E355D" w:rsidRDefault="001E355D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Интернете о циклах технологического и экономического развития России, закономерностях такого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развития.</w:t>
      </w:r>
    </w:p>
    <w:p w:rsidR="00A60FD0" w:rsidRDefault="00A60FD0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E355D" w:rsidRPr="000A6E5B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Современные технологии обработки</w:t>
      </w:r>
      <w:r w:rsidR="000A6E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материалов </w:t>
      </w:r>
      <w:r w:rsidR="000A6E5B">
        <w:rPr>
          <w:rFonts w:ascii="Times New Roman" w:hAnsi="Times New Roman" w:cs="Times New Roman"/>
          <w:sz w:val="28"/>
          <w:szCs w:val="28"/>
        </w:rPr>
        <w:t>(1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Современные технологии обработки материалов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(электроэрозионная, ультразвуковая, лазерная,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плазменная), их достоинства, область применения.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Интернете о современных технологиях обработки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материалов: ультразвуковая резка и ультразвуковая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сварка; лазерное л</w:t>
      </w:r>
      <w:r w:rsidR="00483FE7">
        <w:rPr>
          <w:rFonts w:ascii="Times New Roman" w:hAnsi="Times New Roman" w:cs="Times New Roman"/>
          <w:sz w:val="28"/>
          <w:szCs w:val="28"/>
        </w:rPr>
        <w:t>егирование, лазерная сварка, ла</w:t>
      </w:r>
      <w:r w:rsidRPr="001E355D">
        <w:rPr>
          <w:rFonts w:ascii="Times New Roman" w:hAnsi="Times New Roman" w:cs="Times New Roman"/>
          <w:sz w:val="28"/>
          <w:szCs w:val="28"/>
        </w:rPr>
        <w:t>зерная гравировка; плазменная наплавка и сварка,</w:t>
      </w:r>
    </w:p>
    <w:p w:rsidR="001E355D" w:rsidRPr="001E355D" w:rsidRDefault="001E355D" w:rsidP="001E355D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плазменное бурение горных пород.</w:t>
      </w:r>
    </w:p>
    <w:p w:rsidR="001E355D" w:rsidRPr="00483FE7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Роль метрологии в современном</w:t>
      </w:r>
      <w:r w:rsidR="00483F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производстве. Техническое регулирование </w:t>
      </w:r>
      <w:r w:rsidR="000A6E5B">
        <w:rPr>
          <w:rFonts w:ascii="Times New Roman" w:hAnsi="Times New Roman" w:cs="Times New Roman"/>
          <w:sz w:val="28"/>
          <w:szCs w:val="28"/>
        </w:rPr>
        <w:t>(1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lastRenderedPageBreak/>
        <w:t>Метрология. Метрологическое обеспечение, его технические основы. Техническое регулирование, его</w:t>
      </w:r>
      <w:r w:rsidR="00483FE7">
        <w:rPr>
          <w:rFonts w:ascii="Times New Roman" w:hAnsi="Times New Roman" w:cs="Times New Roman"/>
          <w:sz w:val="28"/>
          <w:szCs w:val="28"/>
        </w:rPr>
        <w:t xml:space="preserve"> направления. </w:t>
      </w:r>
      <w:r w:rsidRPr="001E355D">
        <w:rPr>
          <w:rFonts w:ascii="Times New Roman" w:hAnsi="Times New Roman" w:cs="Times New Roman"/>
          <w:sz w:val="28"/>
          <w:szCs w:val="28"/>
        </w:rPr>
        <w:t>Технический регламент. Принципы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стандартизации. Сертификация продукции.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1E355D">
        <w:rPr>
          <w:rFonts w:ascii="Times New Roman" w:hAnsi="Times New Roman" w:cs="Times New Roman"/>
          <w:sz w:val="28"/>
          <w:szCs w:val="28"/>
        </w:rPr>
        <w:t>. Знакомство с контрольно-измерительными инструментами и приборами.</w:t>
      </w:r>
    </w:p>
    <w:p w:rsidR="001E355D" w:rsidRPr="001E355D" w:rsidRDefault="001E355D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Интернете о мерах длины, применявшихся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Древнем мире, на Руси, в Западной Европе.</w:t>
      </w:r>
    </w:p>
    <w:p w:rsidR="001E355D" w:rsidRPr="001E355D" w:rsidRDefault="001E355D" w:rsidP="001E355D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Раздел «Профессиональное самоопределение» </w:t>
      </w:r>
      <w:r w:rsidR="00A60FD0">
        <w:rPr>
          <w:rFonts w:ascii="Times New Roman" w:hAnsi="Times New Roman" w:cs="Times New Roman"/>
          <w:sz w:val="28"/>
          <w:szCs w:val="28"/>
        </w:rPr>
        <w:t>(11</w:t>
      </w:r>
      <w:r w:rsidR="00BC78D1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Тема: Современный рынок труда 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 xml:space="preserve">Выбор профессии в зависимости от интересов, склонностей и способностей человека. </w:t>
      </w:r>
      <w:proofErr w:type="spellStart"/>
      <w:r w:rsidRPr="001E355D">
        <w:rPr>
          <w:rFonts w:ascii="Times New Roman" w:hAnsi="Times New Roman" w:cs="Times New Roman"/>
          <w:sz w:val="28"/>
          <w:szCs w:val="28"/>
        </w:rPr>
        <w:t>Востребованность</w:t>
      </w:r>
      <w:proofErr w:type="spellEnd"/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профессии. Понятие «рынок труда». Понятия «работодатель», «заработная плата». Основные компоненты, субъекты, главные составные части и функции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рынка труда.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Подготовка к образовательному путешествию в службу занятости населения.</w:t>
      </w:r>
    </w:p>
    <w:p w:rsidR="001E355D" w:rsidRPr="001E355D" w:rsidRDefault="001E355D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="00483FE7">
        <w:rPr>
          <w:rFonts w:ascii="Times New Roman" w:hAnsi="Times New Roman" w:cs="Times New Roman"/>
          <w:sz w:val="28"/>
          <w:szCs w:val="28"/>
        </w:rPr>
        <w:t>. Изучение групп пред</w:t>
      </w:r>
      <w:r w:rsidRPr="001E355D">
        <w:rPr>
          <w:rFonts w:ascii="Times New Roman" w:hAnsi="Times New Roman" w:cs="Times New Roman"/>
          <w:sz w:val="28"/>
          <w:szCs w:val="28"/>
        </w:rPr>
        <w:t>приятий региона проживания.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Тема: Классификация профессий 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Понятие «профессия». Классификация профессий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зависимости от предмета труда (по Е. А. Климову), целей труда, орудий труда, условий труда.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Профессиональные стандарты. Цикл жизни профессии.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1E355D">
        <w:rPr>
          <w:rFonts w:ascii="Times New Roman" w:hAnsi="Times New Roman" w:cs="Times New Roman"/>
          <w:sz w:val="28"/>
          <w:szCs w:val="28"/>
        </w:rPr>
        <w:t>. Обсуждение результатов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образовательного путешествия в службу занятости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населения.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Подготовка к образовательному путешествию в учебное заведение.</w:t>
      </w:r>
    </w:p>
    <w:p w:rsidR="001E355D" w:rsidRPr="001E355D" w:rsidRDefault="001E355D" w:rsidP="00483F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</w:t>
      </w:r>
      <w:r w:rsidRPr="001E355D">
        <w:rPr>
          <w:rFonts w:ascii="Times New Roman" w:hAnsi="Times New Roman" w:cs="Times New Roman"/>
          <w:sz w:val="28"/>
          <w:szCs w:val="28"/>
        </w:rPr>
        <w:t>. Поиск информации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 Интернете о новых перспективных профессиях.</w:t>
      </w:r>
    </w:p>
    <w:p w:rsidR="001E355D" w:rsidRPr="00483FE7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>Тема: «Профессиональные интересы, склонности</w:t>
      </w:r>
      <w:r w:rsidR="00483F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и способности» 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Понятия «профессиональные интересы», «склонности», «способности». Методики выявления склонности к группе профессий, коммуникативных и организаторских склонностей. Образовательная траектория человека.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  <w:r w:rsidRPr="001E355D">
        <w:rPr>
          <w:rFonts w:ascii="Times New Roman" w:hAnsi="Times New Roman" w:cs="Times New Roman"/>
          <w:sz w:val="28"/>
          <w:szCs w:val="28"/>
        </w:rPr>
        <w:t>. Обсуждение результатов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образовательного путешествия в учебное заведение.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Выявление склонности к группе профессий. Выявление коммуникативных и организаторских склонностей.</w:t>
      </w:r>
    </w:p>
    <w:p w:rsidR="000A6E5B" w:rsidRPr="00A60FD0" w:rsidRDefault="001E355D" w:rsidP="00A60F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Профессиональные пробы. Выбор образовательной</w:t>
      </w:r>
      <w:r w:rsidR="00483FE7">
        <w:rPr>
          <w:rFonts w:ascii="Times New Roman" w:hAnsi="Times New Roman" w:cs="Times New Roman"/>
          <w:sz w:val="28"/>
          <w:szCs w:val="28"/>
        </w:rPr>
        <w:t xml:space="preserve"> т</w:t>
      </w:r>
      <w:r w:rsidRPr="001E355D">
        <w:rPr>
          <w:rFonts w:ascii="Times New Roman" w:hAnsi="Times New Roman" w:cs="Times New Roman"/>
          <w:sz w:val="28"/>
          <w:szCs w:val="28"/>
        </w:rPr>
        <w:t>раектории.</w:t>
      </w:r>
    </w:p>
    <w:p w:rsidR="001E355D" w:rsidRPr="001E355D" w:rsidRDefault="001E355D" w:rsidP="001E355D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Раздел «Исследовательская и созидательная деятельность» </w:t>
      </w:r>
      <w:r w:rsidR="00A60FD0">
        <w:rPr>
          <w:rFonts w:ascii="Times New Roman" w:hAnsi="Times New Roman" w:cs="Times New Roman"/>
          <w:b/>
          <w:bCs/>
          <w:sz w:val="28"/>
          <w:szCs w:val="28"/>
        </w:rPr>
        <w:t xml:space="preserve"> (в </w:t>
      </w:r>
      <w:proofErr w:type="spellStart"/>
      <w:r w:rsidR="00A60FD0">
        <w:rPr>
          <w:rFonts w:ascii="Times New Roman" w:hAnsi="Times New Roman" w:cs="Times New Roman"/>
          <w:b/>
          <w:bCs/>
          <w:sz w:val="28"/>
          <w:szCs w:val="28"/>
        </w:rPr>
        <w:t>профориентационном</w:t>
      </w:r>
      <w:proofErr w:type="spellEnd"/>
      <w:r w:rsidR="00A60FD0">
        <w:rPr>
          <w:rFonts w:ascii="Times New Roman" w:hAnsi="Times New Roman" w:cs="Times New Roman"/>
          <w:b/>
          <w:bCs/>
          <w:sz w:val="28"/>
          <w:szCs w:val="28"/>
        </w:rPr>
        <w:t xml:space="preserve"> разделе)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b/>
          <w:bCs/>
          <w:sz w:val="28"/>
          <w:szCs w:val="28"/>
        </w:rPr>
        <w:t xml:space="preserve">Тема: Специализированный творческий проект </w:t>
      </w:r>
      <w:r w:rsidR="000A6E5B">
        <w:rPr>
          <w:rFonts w:ascii="Times New Roman" w:hAnsi="Times New Roman" w:cs="Times New Roman"/>
          <w:sz w:val="28"/>
          <w:szCs w:val="28"/>
        </w:rPr>
        <w:t>(3</w:t>
      </w:r>
      <w:r w:rsidRPr="001E355D">
        <w:rPr>
          <w:rFonts w:ascii="Times New Roman" w:hAnsi="Times New Roman" w:cs="Times New Roman"/>
          <w:sz w:val="28"/>
          <w:szCs w:val="28"/>
        </w:rPr>
        <w:t xml:space="preserve"> ч)</w:t>
      </w:r>
    </w:p>
    <w:p w:rsidR="001E355D" w:rsidRPr="001E355D" w:rsidRDefault="001E355D" w:rsidP="001E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Выбор темы специализированного творческого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проекта (технологического, дизайнерского, предпринимательского, инженерного, исследовательского,</w:t>
      </w:r>
      <w:r w:rsidR="00483FE7">
        <w:rPr>
          <w:rFonts w:ascii="Times New Roman" w:hAnsi="Times New Roman" w:cs="Times New Roman"/>
          <w:sz w:val="28"/>
          <w:szCs w:val="28"/>
        </w:rPr>
        <w:t xml:space="preserve"> </w:t>
      </w:r>
      <w:r w:rsidRPr="001E355D">
        <w:rPr>
          <w:rFonts w:ascii="Times New Roman" w:hAnsi="Times New Roman" w:cs="Times New Roman"/>
          <w:sz w:val="28"/>
          <w:szCs w:val="28"/>
        </w:rPr>
        <w:t>социального и др.). Реализация этапов выполнения</w:t>
      </w:r>
      <w:r w:rsidR="00483FE7">
        <w:rPr>
          <w:rFonts w:ascii="Times New Roman" w:hAnsi="Times New Roman" w:cs="Times New Roman"/>
          <w:sz w:val="28"/>
          <w:szCs w:val="28"/>
        </w:rPr>
        <w:t xml:space="preserve"> специализированного проекта. </w:t>
      </w:r>
      <w:r w:rsidRPr="001E355D">
        <w:rPr>
          <w:rFonts w:ascii="Times New Roman" w:hAnsi="Times New Roman" w:cs="Times New Roman"/>
          <w:sz w:val="28"/>
          <w:szCs w:val="28"/>
        </w:rPr>
        <w:t>Выполнение требований к готовому проекту. Расчёт затрат на выполнение и реализацию проекта. Защита (презентация)</w:t>
      </w:r>
    </w:p>
    <w:p w:rsidR="00A60FD0" w:rsidRDefault="001E355D" w:rsidP="001E355D">
      <w:pPr>
        <w:rPr>
          <w:rFonts w:ascii="Times New Roman" w:hAnsi="Times New Roman" w:cs="Times New Roman"/>
          <w:sz w:val="28"/>
          <w:szCs w:val="28"/>
        </w:rPr>
      </w:pPr>
      <w:r w:rsidRPr="001E355D">
        <w:rPr>
          <w:rFonts w:ascii="Times New Roman" w:hAnsi="Times New Roman" w:cs="Times New Roman"/>
          <w:sz w:val="28"/>
          <w:szCs w:val="28"/>
        </w:rPr>
        <w:t>проекта.</w:t>
      </w:r>
    </w:p>
    <w:p w:rsidR="003E1C6F" w:rsidRDefault="003E1C6F" w:rsidP="003E1C6F">
      <w:pPr>
        <w:tabs>
          <w:tab w:val="left" w:pos="4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нагрузке – 1 час в неделю.</w:t>
      </w:r>
    </w:p>
    <w:p w:rsidR="003E1C6F" w:rsidRDefault="003E1C6F" w:rsidP="003E1C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>
        <w:rPr>
          <w:rFonts w:ascii="Times New Roman" w:hAnsi="Times New Roman" w:cs="Times New Roman"/>
          <w:color w:val="000000"/>
          <w:sz w:val="24"/>
          <w:szCs w:val="24"/>
        </w:rPr>
        <w:t>ческое планирование 8 класс - 34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</w:t>
      </w:r>
    </w:p>
    <w:tbl>
      <w:tblPr>
        <w:tblW w:w="154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9"/>
        <w:gridCol w:w="6851"/>
        <w:gridCol w:w="1843"/>
        <w:gridCol w:w="2126"/>
        <w:gridCol w:w="2558"/>
        <w:gridCol w:w="1128"/>
      </w:tblGrid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Планируемая дата проведения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 дата проведения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3E1C6F" w:rsidTr="003E1C6F">
        <w:tc>
          <w:tcPr>
            <w:tcW w:w="15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в энергетике»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 ч)</w:t>
            </w: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Тема: Производство, преобразование, распределение, накопление и передача энергии как технология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Потеря энергии, пути сокращения потерь. Альтернативные источники.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Электрическая сеть. Приёмники электрической энергии.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схема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Бытовые электроосветительные и электронагревательные приборы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Бытовые электронагревательные приборы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«Социальные технологии»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 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Специфика социальных технологий.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работа. Сфера услуг.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работы с общественным мнением. Социальные сети как технология.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в сфере Средств Массовой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«Медицинские технологии» (2ч)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Актуальные и перспективные медицинские технологии.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Генетика и генная инженерия.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«Технологии в области электроники»(3ч)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Нанотехнологии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Электроника.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Фотоника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«Технологии растениеводства и животноводства»(5)</w:t>
            </w: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Животноводческие предприятия. Использование цифровых технологий в животноводстве.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Цифровая «умная» ферма.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связанные с деятельностью животных.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Сельскохозяйственное производство (особенности производства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гропромышленные комплексы.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Автоматизация и роботизация сельскохозяйственного производства.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Генно-модифицированные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растения: положительные и отрицательные аспекты.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«Закономерности технологического развития цивилизации»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Технологическое развитие цивилизации.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Инновационные предприятия.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технологии обработки материалов.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метрологии в современном производстве. Техническое регулирование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«Профессиональное самоопределение»(11)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Современный рынок труда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профессий. Запуск проекта «Моя образовательная траектория»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Профессиональное самоопределение.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Профессиональные интересы, склонности, способности.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Методики выявления склонности к группе профессий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темперамента и характера в выборе профессии.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Психические процессы, важные для профессионального самоопределения.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Мотивы выбора профессии. Профессиональная пригодность. Профессиональная проба.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Профессиональные стандарты. Составление резюме.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проектом: оформление, подготовка к защите.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творческого проекта. Подведение итогов.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1C6F" w:rsidTr="003E1C6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6F" w:rsidRDefault="003E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E1C6F" w:rsidRDefault="003E1C6F" w:rsidP="003E1C6F">
      <w:pPr>
        <w:tabs>
          <w:tab w:val="left" w:pos="4030"/>
        </w:tabs>
        <w:rPr>
          <w:rFonts w:ascii="Times New Roman" w:hAnsi="Times New Roman" w:cs="Times New Roman"/>
          <w:sz w:val="24"/>
          <w:szCs w:val="24"/>
        </w:rPr>
      </w:pPr>
    </w:p>
    <w:p w:rsidR="003E1C6F" w:rsidRDefault="003E1C6F" w:rsidP="003E1C6F">
      <w:pPr>
        <w:tabs>
          <w:tab w:val="left" w:pos="4030"/>
        </w:tabs>
        <w:rPr>
          <w:rFonts w:ascii="Times New Roman" w:hAnsi="Times New Roman" w:cs="Times New Roman"/>
          <w:sz w:val="24"/>
          <w:szCs w:val="24"/>
        </w:rPr>
      </w:pPr>
    </w:p>
    <w:p w:rsidR="003E1C6F" w:rsidRDefault="003E1C6F" w:rsidP="003E1C6F">
      <w:pPr>
        <w:tabs>
          <w:tab w:val="left" w:pos="4030"/>
        </w:tabs>
        <w:rPr>
          <w:rFonts w:ascii="Times New Roman" w:hAnsi="Times New Roman" w:cs="Times New Roman"/>
          <w:sz w:val="24"/>
          <w:szCs w:val="24"/>
        </w:rPr>
      </w:pPr>
    </w:p>
    <w:p w:rsidR="003E1C6F" w:rsidRDefault="003E1C6F" w:rsidP="001E355D">
      <w:pPr>
        <w:rPr>
          <w:rFonts w:ascii="Times New Roman" w:hAnsi="Times New Roman" w:cs="Times New Roman"/>
          <w:sz w:val="28"/>
          <w:szCs w:val="28"/>
        </w:rPr>
      </w:pPr>
    </w:p>
    <w:p w:rsidR="00000672" w:rsidRDefault="00000672" w:rsidP="001E355D">
      <w:pPr>
        <w:rPr>
          <w:rFonts w:ascii="Times New Roman" w:hAnsi="Times New Roman" w:cs="Times New Roman"/>
          <w:sz w:val="28"/>
          <w:szCs w:val="28"/>
        </w:rPr>
      </w:pPr>
    </w:p>
    <w:p w:rsidR="00000672" w:rsidRDefault="00000672" w:rsidP="001E355D">
      <w:pPr>
        <w:rPr>
          <w:rFonts w:ascii="Times New Roman" w:hAnsi="Times New Roman" w:cs="Times New Roman"/>
          <w:sz w:val="28"/>
          <w:szCs w:val="28"/>
        </w:rPr>
      </w:pPr>
    </w:p>
    <w:p w:rsidR="00000672" w:rsidRDefault="00000672" w:rsidP="001E355D">
      <w:pPr>
        <w:rPr>
          <w:rFonts w:ascii="Times New Roman" w:hAnsi="Times New Roman" w:cs="Times New Roman"/>
          <w:sz w:val="28"/>
          <w:szCs w:val="28"/>
        </w:rPr>
      </w:pPr>
    </w:p>
    <w:p w:rsidR="00A60FD0" w:rsidRPr="001E355D" w:rsidRDefault="00A60FD0" w:rsidP="001E3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нагрузке 0,5.</w:t>
      </w:r>
    </w:p>
    <w:p w:rsidR="00450AE9" w:rsidRPr="000F40B0" w:rsidRDefault="00450AE9" w:rsidP="00450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40B0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 w:rsidRPr="000F40B0">
        <w:rPr>
          <w:rFonts w:ascii="Times New Roman" w:hAnsi="Times New Roman" w:cs="Times New Roman"/>
          <w:color w:val="000000"/>
          <w:sz w:val="24"/>
          <w:szCs w:val="24"/>
        </w:rPr>
        <w:t>ческое планирование 8 класс - 17</w:t>
      </w:r>
      <w:r w:rsidRPr="000F4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</w:t>
      </w:r>
    </w:p>
    <w:tbl>
      <w:tblPr>
        <w:tblW w:w="1549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"/>
        <w:gridCol w:w="7420"/>
        <w:gridCol w:w="1276"/>
        <w:gridCol w:w="2126"/>
        <w:gridCol w:w="2558"/>
        <w:gridCol w:w="1128"/>
      </w:tblGrid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Планируемая дата проведения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 дата проведения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450AE9" w:rsidRPr="000F40B0" w:rsidTr="00BF52F0">
        <w:tc>
          <w:tcPr>
            <w:tcW w:w="15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«Технологии в энергетике» </w:t>
            </w:r>
            <w:r w:rsidRPr="000F40B0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Тема: Производство, преобразование, распределение, накопление и передача энергии как технология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сеть. Приёмники электрической энергии. Устройства для накопления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Бытовые электроосветительные и электронагревательные приборы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«Социальные технологии» </w:t>
            </w:r>
            <w:r w:rsidRPr="000F40B0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Специфика социальных технологий. Социальная работа. Сфера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работы с общественным мнением. Социальные сети как 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в сфере средств массовой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«Медицинские технологии» (1ч)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Актуальные и перспективные медицинские технологии. Генетика и генная инженерия.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«Технологии в области электроники»(2)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Нанотехнологии</w:t>
            </w:r>
            <w:proofErr w:type="spellEnd"/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Электроника. </w:t>
            </w:r>
            <w:proofErr w:type="spellStart"/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Фотоника</w:t>
            </w:r>
            <w:proofErr w:type="spellEnd"/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«Закономерности технологического развития цивилизации» </w:t>
            </w:r>
            <w:r w:rsidRPr="000F40B0">
              <w:rPr>
                <w:rFonts w:ascii="Times New Roman" w:hAnsi="Times New Roman" w:cs="Times New Roman"/>
                <w:sz w:val="24"/>
                <w:szCs w:val="24"/>
              </w:rPr>
              <w:t>(3ч)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Управление в современном производстве. Инновационные предприятия. </w:t>
            </w:r>
            <w:proofErr w:type="spellStart"/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</w:t>
            </w:r>
            <w:proofErr w:type="spellEnd"/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технологии обработки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Роль метрологии в современном производстве. Техническое регулирование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BF52F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«Профессиональное самоопределение»(4</w:t>
            </w:r>
            <w:r w:rsidR="004909AA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Современный рынок труда. Запуск проекта.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профессий.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«Профессиональные интересы, склонности.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Профессиональные способности. Работа над проектом.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творческого проекта. Подведение итогов.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0AE9" w:rsidRPr="000F40B0" w:rsidTr="0000067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0B0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3E1C6F" w:rsidP="00BF5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E9" w:rsidRPr="000F40B0" w:rsidRDefault="00450AE9" w:rsidP="00BF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9651B" w:rsidRPr="001E355D" w:rsidRDefault="0049651B" w:rsidP="0049651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9651B" w:rsidRPr="001E355D" w:rsidRDefault="0049651B" w:rsidP="006B1DCB">
      <w:pPr>
        <w:rPr>
          <w:rFonts w:ascii="Times New Roman" w:hAnsi="Times New Roman" w:cs="Times New Roman"/>
          <w:sz w:val="28"/>
          <w:szCs w:val="28"/>
        </w:rPr>
      </w:pPr>
    </w:p>
    <w:p w:rsidR="0049651B" w:rsidRPr="001E355D" w:rsidRDefault="0049651B" w:rsidP="006B1DCB">
      <w:pPr>
        <w:rPr>
          <w:rFonts w:ascii="Times New Roman" w:hAnsi="Times New Roman" w:cs="Times New Roman"/>
          <w:sz w:val="28"/>
          <w:szCs w:val="28"/>
        </w:rPr>
      </w:pPr>
    </w:p>
    <w:p w:rsidR="0049651B" w:rsidRPr="001E355D" w:rsidRDefault="0049651B" w:rsidP="006B1DCB">
      <w:pPr>
        <w:rPr>
          <w:rFonts w:ascii="Times New Roman" w:hAnsi="Times New Roman" w:cs="Times New Roman"/>
          <w:sz w:val="28"/>
          <w:szCs w:val="28"/>
        </w:rPr>
      </w:pPr>
    </w:p>
    <w:sectPr w:rsidR="0049651B" w:rsidRPr="001E355D" w:rsidSect="00555A0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D248D20"/>
    <w:lvl w:ilvl="0">
      <w:start w:val="65535"/>
      <w:numFmt w:val="bullet"/>
      <w:lvlText w:val="•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E875B66"/>
    <w:multiLevelType w:val="hybridMultilevel"/>
    <w:tmpl w:val="126CFBAA"/>
    <w:lvl w:ilvl="0" w:tplc="6D38580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7346"/>
    <w:rsid w:val="00000672"/>
    <w:rsid w:val="00004F29"/>
    <w:rsid w:val="000A6E5B"/>
    <w:rsid w:val="000B7346"/>
    <w:rsid w:val="000D18BA"/>
    <w:rsid w:val="000F5041"/>
    <w:rsid w:val="00106B11"/>
    <w:rsid w:val="00151DC5"/>
    <w:rsid w:val="001539D5"/>
    <w:rsid w:val="001568B0"/>
    <w:rsid w:val="00157EC1"/>
    <w:rsid w:val="00165C4F"/>
    <w:rsid w:val="00167C9D"/>
    <w:rsid w:val="001711AC"/>
    <w:rsid w:val="001D6DA8"/>
    <w:rsid w:val="001E355D"/>
    <w:rsid w:val="00206140"/>
    <w:rsid w:val="00256416"/>
    <w:rsid w:val="0025650B"/>
    <w:rsid w:val="002F51EC"/>
    <w:rsid w:val="00354B38"/>
    <w:rsid w:val="003742C9"/>
    <w:rsid w:val="0037718F"/>
    <w:rsid w:val="003E1C6F"/>
    <w:rsid w:val="003F100B"/>
    <w:rsid w:val="00450AE9"/>
    <w:rsid w:val="00483FE7"/>
    <w:rsid w:val="004909AA"/>
    <w:rsid w:val="0049651B"/>
    <w:rsid w:val="004A64D8"/>
    <w:rsid w:val="004E51F3"/>
    <w:rsid w:val="0055412A"/>
    <w:rsid w:val="00555A0D"/>
    <w:rsid w:val="005A3967"/>
    <w:rsid w:val="005F53D0"/>
    <w:rsid w:val="006527FF"/>
    <w:rsid w:val="00657770"/>
    <w:rsid w:val="006A3252"/>
    <w:rsid w:val="006B1DCB"/>
    <w:rsid w:val="006C3B49"/>
    <w:rsid w:val="006F3C0C"/>
    <w:rsid w:val="007C0D60"/>
    <w:rsid w:val="0084006D"/>
    <w:rsid w:val="00867614"/>
    <w:rsid w:val="00881962"/>
    <w:rsid w:val="008A5C96"/>
    <w:rsid w:val="008E71B6"/>
    <w:rsid w:val="009872EF"/>
    <w:rsid w:val="00A60FD0"/>
    <w:rsid w:val="00AC0251"/>
    <w:rsid w:val="00AE1045"/>
    <w:rsid w:val="00B3130A"/>
    <w:rsid w:val="00B83D3C"/>
    <w:rsid w:val="00BB4257"/>
    <w:rsid w:val="00BC78D1"/>
    <w:rsid w:val="00BF52F0"/>
    <w:rsid w:val="00C25E25"/>
    <w:rsid w:val="00C31B91"/>
    <w:rsid w:val="00CE4211"/>
    <w:rsid w:val="00D024DE"/>
    <w:rsid w:val="00D107B5"/>
    <w:rsid w:val="00D81566"/>
    <w:rsid w:val="00D84847"/>
    <w:rsid w:val="00D85DF9"/>
    <w:rsid w:val="00E1594F"/>
    <w:rsid w:val="00E6514C"/>
    <w:rsid w:val="00E66A90"/>
    <w:rsid w:val="00EB75AA"/>
    <w:rsid w:val="00EF6684"/>
    <w:rsid w:val="00F1343A"/>
    <w:rsid w:val="00F378E5"/>
    <w:rsid w:val="00FD5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F9"/>
  </w:style>
  <w:style w:type="paragraph" w:styleId="1">
    <w:name w:val="heading 1"/>
    <w:basedOn w:val="a"/>
    <w:next w:val="a"/>
    <w:link w:val="10"/>
    <w:qFormat/>
    <w:rsid w:val="0084006D"/>
    <w:pPr>
      <w:keepNext/>
      <w:suppressAutoHyphens/>
      <w:spacing w:after="0" w:line="240" w:lineRule="auto"/>
      <w:ind w:left="735" w:hanging="375"/>
      <w:outlineLvl w:val="0"/>
    </w:pPr>
    <w:rPr>
      <w:rFonts w:ascii="Times New Roman" w:eastAsia="Times New Roman" w:hAnsi="Times New Roman" w:cs="Calibri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1DCB"/>
    <w:pPr>
      <w:spacing w:after="0" w:line="240" w:lineRule="auto"/>
      <w:jc w:val="both"/>
    </w:pPr>
    <w:rPr>
      <w:rFonts w:ascii="SchoolBookSanPin" w:hAnsi="SchoolBookSanPin" w:cs="SchoolBookSanPin"/>
      <w:sz w:val="19"/>
      <w:szCs w:val="19"/>
    </w:rPr>
  </w:style>
  <w:style w:type="character" w:customStyle="1" w:styleId="10">
    <w:name w:val="Заголовок 1 Знак"/>
    <w:basedOn w:val="a0"/>
    <w:link w:val="1"/>
    <w:rsid w:val="0084006D"/>
    <w:rPr>
      <w:rFonts w:ascii="Times New Roman" w:eastAsia="Times New Roman" w:hAnsi="Times New Roman" w:cs="Calibri"/>
      <w:sz w:val="32"/>
      <w:szCs w:val="32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F6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F0418-D018-4614-86ED-63DF00BA1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1</Pages>
  <Words>15523</Words>
  <Characters>88486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36</cp:revision>
  <dcterms:created xsi:type="dcterms:W3CDTF">2020-08-17T18:42:00Z</dcterms:created>
  <dcterms:modified xsi:type="dcterms:W3CDTF">2023-10-26T18:43:00Z</dcterms:modified>
</cp:coreProperties>
</file>